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FC" w:rsidRDefault="00EA11FC">
      <w:pPr>
        <w:pStyle w:val="a3"/>
        <w:ind w:left="103"/>
        <w:rPr>
          <w:sz w:val="20"/>
        </w:rPr>
      </w:pPr>
    </w:p>
    <w:p w:rsidR="00EA11FC" w:rsidRDefault="0087733F" w:rsidP="0087733F">
      <w:pPr>
        <w:pStyle w:val="1"/>
        <w:spacing w:before="65"/>
        <w:ind w:left="142" w:right="351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92950" cy="996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 3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9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52F6A">
        <w:lastRenderedPageBreak/>
        <w:t>Пояснительная</w:t>
      </w:r>
      <w:r w:rsidR="00A52F6A">
        <w:rPr>
          <w:spacing w:val="-3"/>
        </w:rPr>
        <w:t xml:space="preserve"> </w:t>
      </w:r>
      <w:r w:rsidR="00A52F6A">
        <w:t>записка</w:t>
      </w:r>
    </w:p>
    <w:p w:rsidR="00EA11FC" w:rsidRDefault="00EA11FC">
      <w:pPr>
        <w:pStyle w:val="a3"/>
        <w:spacing w:before="4"/>
        <w:ind w:left="0"/>
        <w:rPr>
          <w:b/>
          <w:sz w:val="23"/>
        </w:rPr>
      </w:pPr>
    </w:p>
    <w:p w:rsidR="00EA11FC" w:rsidRDefault="00A52F6A">
      <w:pPr>
        <w:pStyle w:val="a3"/>
        <w:spacing w:before="1"/>
        <w:ind w:right="118" w:firstLine="76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 общего образования, когда биологию начинают изучать с 5 класса на новой основе,</w:t>
      </w:r>
      <w:r>
        <w:rPr>
          <w:spacing w:val="1"/>
        </w:rPr>
        <w:t xml:space="preserve"> </w:t>
      </w:r>
      <w:r>
        <w:t>требуется рассматривать и</w:t>
      </w:r>
      <w:r>
        <w:rPr>
          <w:spacing w:val="1"/>
        </w:rPr>
        <w:t xml:space="preserve"> </w:t>
      </w:r>
      <w:r>
        <w:t>преемственность в процессе реализации</w:t>
      </w:r>
      <w:r>
        <w:rPr>
          <w:spacing w:val="1"/>
        </w:rPr>
        <w:t xml:space="preserve"> </w:t>
      </w:r>
      <w:r>
        <w:t>комплексного подхода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биологии.</w:t>
      </w:r>
    </w:p>
    <w:p w:rsidR="00EA11FC" w:rsidRDefault="00A52F6A">
      <w:pPr>
        <w:pStyle w:val="a3"/>
        <w:ind w:left="1401"/>
        <w:jc w:val="both"/>
      </w:pPr>
      <w:r>
        <w:t>Программа</w:t>
      </w:r>
      <w:r>
        <w:rPr>
          <w:spacing w:val="43"/>
        </w:rPr>
        <w:t xml:space="preserve"> </w:t>
      </w:r>
      <w:r>
        <w:t>составлена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соответствующего</w:t>
      </w:r>
      <w:r>
        <w:rPr>
          <w:spacing w:val="47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«Биологии»</w:t>
      </w:r>
      <w:r>
        <w:rPr>
          <w:spacing w:val="36"/>
        </w:rPr>
        <w:t xml:space="preserve"> </w:t>
      </w:r>
      <w:r>
        <w:t>ФГОС</w:t>
      </w:r>
    </w:p>
    <w:p w:rsidR="00EA11FC" w:rsidRDefault="00A52F6A">
      <w:pPr>
        <w:pStyle w:val="a3"/>
      </w:pPr>
      <w:r>
        <w:t>ООО.</w:t>
      </w:r>
    </w:p>
    <w:p w:rsidR="00EA11FC" w:rsidRDefault="00A52F6A">
      <w:pPr>
        <w:pStyle w:val="a3"/>
        <w:ind w:left="1401"/>
      </w:pPr>
      <w:r>
        <w:t>Как</w:t>
      </w:r>
      <w:r>
        <w:rPr>
          <w:spacing w:val="20"/>
        </w:rPr>
        <w:t xml:space="preserve"> </w:t>
      </w:r>
      <w:r>
        <w:t>повысить</w:t>
      </w:r>
      <w:r>
        <w:rPr>
          <w:spacing w:val="79"/>
        </w:rPr>
        <w:t xml:space="preserve"> </w:t>
      </w:r>
      <w:r>
        <w:t>интерес</w:t>
      </w:r>
      <w:r>
        <w:rPr>
          <w:spacing w:val="79"/>
        </w:rPr>
        <w:t xml:space="preserve"> </w:t>
      </w:r>
      <w:r>
        <w:t>учащихся</w:t>
      </w:r>
      <w:r>
        <w:rPr>
          <w:spacing w:val="78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изучению</w:t>
      </w:r>
      <w:r>
        <w:rPr>
          <w:spacing w:val="78"/>
        </w:rPr>
        <w:t xml:space="preserve"> </w:t>
      </w:r>
      <w:r>
        <w:t>школьного</w:t>
      </w:r>
      <w:r>
        <w:rPr>
          <w:spacing w:val="76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биологии?</w:t>
      </w:r>
      <w:r>
        <w:rPr>
          <w:spacing w:val="79"/>
        </w:rPr>
        <w:t xml:space="preserve"> </w:t>
      </w:r>
      <w:r>
        <w:t>Этот</w:t>
      </w:r>
      <w:r>
        <w:rPr>
          <w:spacing w:val="79"/>
        </w:rPr>
        <w:t xml:space="preserve"> </w:t>
      </w:r>
      <w:r>
        <w:t>вопрос</w:t>
      </w:r>
    </w:p>
    <w:p w:rsidR="00EA11FC" w:rsidRDefault="00A52F6A">
      <w:pPr>
        <w:pStyle w:val="a3"/>
        <w:ind w:right="123"/>
        <w:jc w:val="both"/>
      </w:pPr>
      <w:r>
        <w:t>волнует многих учителей. Один из путей решения этой проблемы – внеклассная работа,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5"/>
        </w:rPr>
        <w:t xml:space="preserve"> </w:t>
      </w:r>
      <w:proofErr w:type="spellStart"/>
      <w:r>
        <w:t>учебно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EA11FC" w:rsidRDefault="00A52F6A">
      <w:pPr>
        <w:pStyle w:val="a3"/>
        <w:ind w:right="125" w:firstLine="708"/>
        <w:jc w:val="both"/>
      </w:pPr>
      <w:r>
        <w:t>Занятия кружка «Юный биолог» помогают обогатить знания детей, способствуют развитию</w:t>
      </w:r>
      <w:r>
        <w:rPr>
          <w:spacing w:val="1"/>
        </w:rPr>
        <w:t xml:space="preserve"> </w:t>
      </w:r>
      <w:r>
        <w:t>индивидуальных качеств,</w:t>
      </w:r>
      <w:r>
        <w:rPr>
          <w:spacing w:val="-1"/>
        </w:rPr>
        <w:t xml:space="preserve"> </w:t>
      </w:r>
      <w:r>
        <w:t>раскрытию талантов.</w:t>
      </w:r>
    </w:p>
    <w:p w:rsidR="00EA11FC" w:rsidRDefault="00A52F6A">
      <w:pPr>
        <w:pStyle w:val="a3"/>
        <w:ind w:right="119" w:firstLine="708"/>
        <w:jc w:val="both"/>
      </w:pPr>
      <w:r>
        <w:t>Участие школьников в занятиях кружка открывает широкие возможности для формирования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61"/>
        </w:rPr>
        <w:t xml:space="preserve"> </w:t>
      </w:r>
      <w:r>
        <w:t>схемами,</w:t>
      </w:r>
      <w:r>
        <w:rPr>
          <w:spacing w:val="6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книгой и другими источниками информации. Коллективная работа над творческими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60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освоить и хорошо запомнить научную информацию,</w:t>
      </w:r>
      <w:r>
        <w:rPr>
          <w:spacing w:val="61"/>
        </w:rPr>
        <w:t xml:space="preserve"> </w:t>
      </w:r>
      <w:r>
        <w:t>формирует коллектив единомышленников,</w:t>
      </w:r>
      <w:r>
        <w:rPr>
          <w:spacing w:val="1"/>
        </w:rPr>
        <w:t xml:space="preserve"> </w:t>
      </w:r>
      <w:r>
        <w:t>учит детей общаться со</w:t>
      </w:r>
      <w:r>
        <w:rPr>
          <w:spacing w:val="1"/>
        </w:rPr>
        <w:t xml:space="preserve"> </w:t>
      </w:r>
      <w:r>
        <w:t>сверстниками, отстаивать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EA11FC" w:rsidRDefault="00A52F6A">
      <w:pPr>
        <w:pStyle w:val="a3"/>
        <w:spacing w:before="1"/>
        <w:ind w:right="122" w:firstLine="708"/>
        <w:jc w:val="both"/>
      </w:pPr>
      <w:r>
        <w:t>В основе кружка лежит метод личностно-ориентированного образования, индивидуального</w:t>
      </w:r>
      <w:r>
        <w:rPr>
          <w:spacing w:val="1"/>
        </w:rPr>
        <w:t xml:space="preserve"> </w:t>
      </w:r>
      <w:r>
        <w:t>подхода, креативности формирования компетенций, т.е. применение в практической деятельности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учащихся.</w:t>
      </w:r>
    </w:p>
    <w:p w:rsidR="00EA11FC" w:rsidRDefault="00A52F6A">
      <w:pPr>
        <w:ind w:left="1401"/>
        <w:jc w:val="both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EA11FC" w:rsidRDefault="00A52F6A">
      <w:pPr>
        <w:pStyle w:val="a5"/>
        <w:numPr>
          <w:ilvl w:val="0"/>
          <w:numId w:val="9"/>
        </w:numPr>
        <w:tabs>
          <w:tab w:val="left" w:pos="832"/>
        </w:tabs>
        <w:rPr>
          <w:sz w:val="24"/>
        </w:rPr>
      </w:pPr>
      <w:r>
        <w:rPr>
          <w:sz w:val="24"/>
        </w:rPr>
        <w:t>индивидуальной;</w:t>
      </w:r>
    </w:p>
    <w:p w:rsidR="00EA11FC" w:rsidRDefault="00A52F6A">
      <w:pPr>
        <w:pStyle w:val="a5"/>
        <w:numPr>
          <w:ilvl w:val="0"/>
          <w:numId w:val="9"/>
        </w:numPr>
        <w:tabs>
          <w:tab w:val="left" w:pos="832"/>
        </w:tabs>
        <w:rPr>
          <w:sz w:val="24"/>
        </w:rPr>
      </w:pPr>
      <w:r>
        <w:rPr>
          <w:sz w:val="24"/>
        </w:rPr>
        <w:t>парной;</w:t>
      </w:r>
    </w:p>
    <w:p w:rsidR="00EA11FC" w:rsidRDefault="00A52F6A">
      <w:pPr>
        <w:pStyle w:val="a5"/>
        <w:numPr>
          <w:ilvl w:val="0"/>
          <w:numId w:val="9"/>
        </w:numPr>
        <w:tabs>
          <w:tab w:val="left" w:pos="832"/>
        </w:tabs>
        <w:rPr>
          <w:sz w:val="24"/>
        </w:rPr>
      </w:pPr>
      <w:r>
        <w:rPr>
          <w:sz w:val="24"/>
        </w:rPr>
        <w:t>групповой.</w:t>
      </w:r>
    </w:p>
    <w:p w:rsidR="00EA11FC" w:rsidRDefault="00A52F6A">
      <w:pPr>
        <w:pStyle w:val="a3"/>
        <w:tabs>
          <w:tab w:val="left" w:pos="4367"/>
          <w:tab w:val="left" w:pos="6468"/>
        </w:tabs>
        <w:ind w:right="125" w:firstLine="708"/>
      </w:pPr>
      <w:r>
        <w:t>Программа</w:t>
      </w:r>
      <w:r>
        <w:rPr>
          <w:spacing w:val="39"/>
        </w:rPr>
        <w:t xml:space="preserve"> </w:t>
      </w:r>
      <w:r>
        <w:t>предназначена</w:t>
      </w:r>
      <w:r>
        <w:tab/>
        <w:t>для</w:t>
      </w:r>
      <w:r>
        <w:rPr>
          <w:spacing w:val="48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5-7</w:t>
      </w:r>
      <w:r>
        <w:tab/>
        <w:t>классов.</w:t>
      </w:r>
      <w:r>
        <w:rPr>
          <w:spacing w:val="42"/>
        </w:rPr>
        <w:t xml:space="preserve"> </w:t>
      </w:r>
      <w:proofErr w:type="spellStart"/>
      <w:r>
        <w:t>Объѐм</w:t>
      </w:r>
      <w:proofErr w:type="spellEnd"/>
      <w:r>
        <w:rPr>
          <w:spacing w:val="42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составляет</w:t>
      </w:r>
      <w:r>
        <w:rPr>
          <w:spacing w:val="42"/>
        </w:rPr>
        <w:t xml:space="preserve"> </w:t>
      </w:r>
      <w:r>
        <w:t>102</w:t>
      </w:r>
      <w:r>
        <w:rPr>
          <w:spacing w:val="-57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 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обучения.</w:t>
      </w:r>
    </w:p>
    <w:p w:rsidR="00EA11FC" w:rsidRDefault="00EA11FC">
      <w:pPr>
        <w:pStyle w:val="a3"/>
        <w:spacing w:before="8"/>
        <w:ind w:left="0"/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69"/>
        <w:gridCol w:w="2108"/>
        <w:gridCol w:w="2394"/>
      </w:tblGrid>
      <w:tr w:rsidR="00EA11FC">
        <w:trPr>
          <w:trHeight w:val="551"/>
        </w:trPr>
        <w:tc>
          <w:tcPr>
            <w:tcW w:w="2804" w:type="dxa"/>
          </w:tcPr>
          <w:p w:rsidR="00EA11FC" w:rsidRDefault="00A52F6A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269" w:type="dxa"/>
          </w:tcPr>
          <w:p w:rsidR="00EA11FC" w:rsidRDefault="00A52F6A">
            <w:pPr>
              <w:pStyle w:val="TableParagraph"/>
              <w:spacing w:line="273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EA11FC" w:rsidRDefault="00A52F6A">
            <w:pPr>
              <w:pStyle w:val="TableParagraph"/>
              <w:spacing w:line="259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108" w:type="dxa"/>
          </w:tcPr>
          <w:p w:rsidR="00EA11FC" w:rsidRDefault="00A52F6A">
            <w:pPr>
              <w:pStyle w:val="TableParagraph"/>
              <w:spacing w:line="273" w:lineRule="exact"/>
              <w:ind w:left="1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A11FC" w:rsidRDefault="00A52F6A">
            <w:pPr>
              <w:pStyle w:val="TableParagraph"/>
              <w:spacing w:line="259" w:lineRule="exact"/>
              <w:ind w:left="171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394" w:type="dxa"/>
          </w:tcPr>
          <w:p w:rsidR="00EA11FC" w:rsidRDefault="00A52F6A">
            <w:pPr>
              <w:pStyle w:val="TableParagraph"/>
              <w:spacing w:line="273" w:lineRule="exact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EA11FC" w:rsidRDefault="00A52F6A">
            <w:pPr>
              <w:pStyle w:val="TableParagraph"/>
              <w:spacing w:line="259" w:lineRule="exact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A11FC">
        <w:trPr>
          <w:trHeight w:val="278"/>
        </w:trPr>
        <w:tc>
          <w:tcPr>
            <w:tcW w:w="2804" w:type="dxa"/>
          </w:tcPr>
          <w:p w:rsidR="00EA11FC" w:rsidRDefault="00A52F6A">
            <w:pPr>
              <w:pStyle w:val="TableParagraph"/>
              <w:spacing w:line="258" w:lineRule="exact"/>
              <w:ind w:left="90" w:righ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(2024-2025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:rsidR="00EA11FC" w:rsidRDefault="00A52F6A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108" w:type="dxa"/>
          </w:tcPr>
          <w:p w:rsidR="00EA11FC" w:rsidRDefault="00A52F6A">
            <w:pPr>
              <w:pStyle w:val="TableParagraph"/>
              <w:spacing w:line="25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94" w:type="dxa"/>
          </w:tcPr>
          <w:p w:rsidR="00EA11FC" w:rsidRDefault="00A52F6A">
            <w:pPr>
              <w:pStyle w:val="TableParagraph"/>
              <w:spacing w:line="258" w:lineRule="exact"/>
              <w:ind w:left="985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  <w:tr w:rsidR="00EA11FC">
        <w:trPr>
          <w:trHeight w:val="275"/>
        </w:trPr>
        <w:tc>
          <w:tcPr>
            <w:tcW w:w="2804" w:type="dxa"/>
          </w:tcPr>
          <w:p w:rsidR="00EA11FC" w:rsidRDefault="00A52F6A">
            <w:pPr>
              <w:pStyle w:val="TableParagraph"/>
              <w:spacing w:line="256" w:lineRule="exact"/>
              <w:ind w:left="90" w:righ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(2024-2026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:rsidR="00EA11FC" w:rsidRDefault="00A52F6A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108" w:type="dxa"/>
          </w:tcPr>
          <w:p w:rsidR="00EA11FC" w:rsidRDefault="00A52F6A">
            <w:pPr>
              <w:pStyle w:val="TableParagraph"/>
              <w:spacing w:line="256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94" w:type="dxa"/>
          </w:tcPr>
          <w:p w:rsidR="00EA11FC" w:rsidRDefault="00A52F6A">
            <w:pPr>
              <w:pStyle w:val="TableParagraph"/>
              <w:spacing w:line="256" w:lineRule="exact"/>
              <w:ind w:left="985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  <w:tr w:rsidR="00EA11FC">
        <w:trPr>
          <w:trHeight w:val="275"/>
        </w:trPr>
        <w:tc>
          <w:tcPr>
            <w:tcW w:w="2804" w:type="dxa"/>
          </w:tcPr>
          <w:p w:rsidR="00EA11FC" w:rsidRDefault="00A52F6A">
            <w:pPr>
              <w:pStyle w:val="TableParagraph"/>
              <w:spacing w:line="256" w:lineRule="exact"/>
              <w:ind w:left="90" w:righ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(2026-2027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:rsidR="00EA11FC" w:rsidRDefault="00A52F6A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108" w:type="dxa"/>
          </w:tcPr>
          <w:p w:rsidR="00EA11FC" w:rsidRDefault="00A52F6A">
            <w:pPr>
              <w:pStyle w:val="TableParagraph"/>
              <w:spacing w:line="256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94" w:type="dxa"/>
          </w:tcPr>
          <w:p w:rsidR="00EA11FC" w:rsidRDefault="00A52F6A">
            <w:pPr>
              <w:pStyle w:val="TableParagraph"/>
              <w:spacing w:line="256" w:lineRule="exact"/>
              <w:ind w:left="985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  <w:tr w:rsidR="00EA11FC">
        <w:trPr>
          <w:trHeight w:val="275"/>
        </w:trPr>
        <w:tc>
          <w:tcPr>
            <w:tcW w:w="7181" w:type="dxa"/>
            <w:gridSpan w:val="3"/>
          </w:tcPr>
          <w:p w:rsidR="00EA11FC" w:rsidRDefault="00A52F6A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94" w:type="dxa"/>
          </w:tcPr>
          <w:p w:rsidR="00EA11FC" w:rsidRDefault="00A52F6A">
            <w:pPr>
              <w:pStyle w:val="TableParagraph"/>
              <w:spacing w:line="256" w:lineRule="exact"/>
              <w:ind w:left="925"/>
              <w:rPr>
                <w:sz w:val="24"/>
              </w:rPr>
            </w:pPr>
            <w:r>
              <w:rPr>
                <w:sz w:val="24"/>
              </w:rPr>
              <w:t>102 ч</w:t>
            </w:r>
          </w:p>
        </w:tc>
      </w:tr>
    </w:tbl>
    <w:p w:rsidR="00EA11FC" w:rsidRDefault="00EA11FC">
      <w:pPr>
        <w:pStyle w:val="a3"/>
        <w:spacing w:before="3"/>
        <w:ind w:left="0"/>
        <w:rPr>
          <w:sz w:val="23"/>
        </w:rPr>
      </w:pPr>
    </w:p>
    <w:p w:rsidR="00EA11FC" w:rsidRDefault="00A52F6A">
      <w:pPr>
        <w:pStyle w:val="a3"/>
        <w:ind w:right="122" w:firstLine="76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1"/>
        </w:rPr>
        <w:t xml:space="preserve"> </w:t>
      </w:r>
      <w:r>
        <w:t>просматривают</w:t>
      </w:r>
      <w:r>
        <w:rPr>
          <w:spacing w:val="11"/>
        </w:rPr>
        <w:t xml:space="preserve"> </w:t>
      </w:r>
      <w:r>
        <w:t>видеофильмы,</w:t>
      </w:r>
      <w:r>
        <w:rPr>
          <w:spacing w:val="10"/>
        </w:rPr>
        <w:t xml:space="preserve"> </w:t>
      </w:r>
      <w:r>
        <w:t>составляют</w:t>
      </w:r>
      <w:r>
        <w:rPr>
          <w:spacing w:val="13"/>
        </w:rPr>
        <w:t xml:space="preserve"> </w:t>
      </w:r>
      <w:r>
        <w:t>презентации,</w:t>
      </w:r>
      <w:r>
        <w:rPr>
          <w:spacing w:val="8"/>
        </w:rPr>
        <w:t xml:space="preserve"> </w:t>
      </w:r>
      <w:r>
        <w:t>проекты,</w:t>
      </w:r>
      <w:r>
        <w:rPr>
          <w:spacing w:val="10"/>
        </w:rPr>
        <w:t xml:space="preserve"> </w:t>
      </w:r>
      <w:r>
        <w:t>работают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Интернет</w:t>
      </w:r>
    </w:p>
    <w:p w:rsidR="00EA11FC" w:rsidRDefault="00A52F6A">
      <w:pPr>
        <w:pStyle w:val="a5"/>
        <w:numPr>
          <w:ilvl w:val="0"/>
          <w:numId w:val="8"/>
        </w:numPr>
        <w:tabs>
          <w:tab w:val="left" w:pos="895"/>
        </w:tabs>
        <w:ind w:right="121" w:firstLine="0"/>
        <w:jc w:val="both"/>
        <w:rPr>
          <w:sz w:val="24"/>
        </w:rPr>
      </w:pPr>
      <w:r>
        <w:rPr>
          <w:sz w:val="24"/>
        </w:rPr>
        <w:t>ресурсами.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работы разнообразны – беседы, конкурсы, викторины, игры, 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EA11FC" w:rsidRDefault="00A52F6A">
      <w:pPr>
        <w:pStyle w:val="1"/>
        <w:spacing w:before="5" w:line="274" w:lineRule="exact"/>
        <w:ind w:left="140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64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656"/>
        </w:tabs>
        <w:spacing w:before="1"/>
        <w:ind w:left="692" w:right="122" w:firstLine="708"/>
        <w:jc w:val="both"/>
        <w:rPr>
          <w:sz w:val="24"/>
        </w:rPr>
      </w:pPr>
      <w:r>
        <w:rPr>
          <w:sz w:val="24"/>
        </w:rPr>
        <w:t>Развитие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работать в группе, интереса к предмету, 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способностей.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642"/>
        </w:tabs>
        <w:ind w:hanging="24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670"/>
        </w:tabs>
        <w:ind w:left="692" w:right="121" w:firstLine="708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биологических 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используя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источники.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704"/>
        </w:tabs>
        <w:ind w:left="692" w:right="123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и готовности к использованию биологических знаний и умений в повседневной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социально-ответственного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:rsidR="00EA11FC" w:rsidRDefault="00A52F6A">
      <w:pPr>
        <w:pStyle w:val="a5"/>
        <w:numPr>
          <w:ilvl w:val="1"/>
          <w:numId w:val="8"/>
        </w:numPr>
        <w:tabs>
          <w:tab w:val="left" w:pos="1642"/>
        </w:tabs>
        <w:ind w:hanging="241"/>
        <w:jc w:val="both"/>
        <w:rPr>
          <w:sz w:val="24"/>
        </w:rPr>
      </w:pP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EA11FC" w:rsidRDefault="00A52F6A">
      <w:pPr>
        <w:pStyle w:val="1"/>
        <w:spacing w:before="5" w:line="274" w:lineRule="exact"/>
        <w:ind w:left="1401"/>
        <w:jc w:val="both"/>
      </w:pPr>
      <w:r>
        <w:t>Основные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курса: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543"/>
        </w:tabs>
        <w:spacing w:line="274" w:lineRule="exact"/>
        <w:ind w:left="1542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кружка;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606"/>
        </w:tabs>
        <w:ind w:right="12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EA11FC" w:rsidRDefault="00EA11FC">
      <w:pPr>
        <w:jc w:val="both"/>
        <w:rPr>
          <w:sz w:val="24"/>
        </w:rPr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p w:rsidR="00EA11FC" w:rsidRDefault="00A52F6A">
      <w:pPr>
        <w:pStyle w:val="a5"/>
        <w:numPr>
          <w:ilvl w:val="0"/>
          <w:numId w:val="7"/>
        </w:numPr>
        <w:tabs>
          <w:tab w:val="left" w:pos="1541"/>
        </w:tabs>
        <w:spacing w:before="60" w:line="275" w:lineRule="exact"/>
        <w:ind w:left="1540" w:hanging="140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биологии;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541"/>
        </w:tabs>
        <w:spacing w:line="275" w:lineRule="exact"/>
        <w:ind w:left="1540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соревнование;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541"/>
        </w:tabs>
        <w:ind w:left="1540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541"/>
        </w:tabs>
        <w:ind w:left="1540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EA11FC" w:rsidRDefault="00A52F6A">
      <w:pPr>
        <w:pStyle w:val="a5"/>
        <w:numPr>
          <w:ilvl w:val="0"/>
          <w:numId w:val="7"/>
        </w:numPr>
        <w:tabs>
          <w:tab w:val="left" w:pos="1541"/>
        </w:tabs>
        <w:spacing w:before="1"/>
        <w:ind w:left="154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«замечательных»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</w:p>
    <w:p w:rsidR="00EA11FC" w:rsidRDefault="00A52F6A">
      <w:pPr>
        <w:pStyle w:val="1"/>
        <w:spacing w:before="5" w:line="274" w:lineRule="exact"/>
        <w:ind w:left="1401"/>
        <w:jc w:val="both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EA11FC" w:rsidRDefault="00A52F6A">
      <w:pPr>
        <w:pStyle w:val="a3"/>
        <w:ind w:right="118" w:firstLine="708"/>
        <w:jc w:val="both"/>
      </w:pPr>
      <w:r>
        <w:t>В результате выполнения программы предусматривается повышение знаний по биологии,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таблицами,</w:t>
      </w:r>
      <w:r>
        <w:rPr>
          <w:spacing w:val="6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конференциях.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проектной деятельности.</w:t>
      </w:r>
    </w:p>
    <w:p w:rsidR="00EA11FC" w:rsidRDefault="00A52F6A">
      <w:pPr>
        <w:pStyle w:val="1"/>
        <w:spacing w:before="2"/>
        <w:ind w:left="4555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EA11FC" w:rsidRDefault="00A52F6A">
      <w:pPr>
        <w:pStyle w:val="2"/>
        <w:spacing w:before="168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A11FC" w:rsidRDefault="00A52F6A">
      <w:pPr>
        <w:pStyle w:val="a5"/>
        <w:numPr>
          <w:ilvl w:val="0"/>
          <w:numId w:val="6"/>
        </w:numPr>
        <w:tabs>
          <w:tab w:val="left" w:pos="1401"/>
          <w:tab w:val="left" w:pos="1402"/>
        </w:tabs>
        <w:spacing w:line="292" w:lineRule="exact"/>
        <w:ind w:left="1401" w:hanging="34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A11FC" w:rsidRDefault="00A52F6A">
      <w:pPr>
        <w:pStyle w:val="a5"/>
        <w:numPr>
          <w:ilvl w:val="0"/>
          <w:numId w:val="6"/>
        </w:numPr>
        <w:tabs>
          <w:tab w:val="left" w:pos="1401"/>
          <w:tab w:val="left" w:pos="1402"/>
        </w:tabs>
        <w:ind w:right="393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мотивов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объектам.</w:t>
      </w:r>
    </w:p>
    <w:p w:rsidR="00EA11FC" w:rsidRDefault="00A52F6A">
      <w:pPr>
        <w:pStyle w:val="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EA11FC" w:rsidRDefault="00A52F6A">
      <w:pPr>
        <w:pStyle w:val="a5"/>
        <w:numPr>
          <w:ilvl w:val="0"/>
          <w:numId w:val="6"/>
        </w:numPr>
        <w:tabs>
          <w:tab w:val="left" w:pos="1401"/>
          <w:tab w:val="left" w:pos="1402"/>
        </w:tabs>
        <w:ind w:right="630" w:hanging="36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идеи;</w:t>
      </w:r>
    </w:p>
    <w:p w:rsidR="00EA11FC" w:rsidRDefault="00A52F6A">
      <w:pPr>
        <w:pStyle w:val="a5"/>
        <w:numPr>
          <w:ilvl w:val="0"/>
          <w:numId w:val="6"/>
        </w:numPr>
        <w:tabs>
          <w:tab w:val="left" w:pos="1401"/>
          <w:tab w:val="left" w:pos="1402"/>
        </w:tabs>
        <w:ind w:right="804" w:hanging="360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EA11FC" w:rsidRDefault="00A52F6A">
      <w:pPr>
        <w:pStyle w:val="a5"/>
        <w:numPr>
          <w:ilvl w:val="0"/>
          <w:numId w:val="6"/>
        </w:numPr>
        <w:tabs>
          <w:tab w:val="left" w:pos="1401"/>
          <w:tab w:val="left" w:pos="1402"/>
        </w:tabs>
        <w:spacing w:before="1" w:line="237" w:lineRule="auto"/>
        <w:ind w:right="414" w:hanging="360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позицию.</w:t>
      </w:r>
    </w:p>
    <w:p w:rsidR="00EA11FC" w:rsidRDefault="00A52F6A">
      <w:pPr>
        <w:pStyle w:val="2"/>
        <w:spacing w:before="8" w:line="274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EA11FC" w:rsidRDefault="00A52F6A">
      <w:pPr>
        <w:pStyle w:val="a3"/>
        <w:spacing w:line="274" w:lineRule="exact"/>
        <w:ind w:left="1401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(интеллектуальной)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t>: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349" w:firstLine="0"/>
        <w:rPr>
          <w:sz w:val="24"/>
        </w:rPr>
      </w:pPr>
      <w:r>
        <w:rPr>
          <w:sz w:val="24"/>
        </w:rPr>
        <w:t>выделение существенных признаков биологических объектов (отличительных признаков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бактерий;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(обмен веществ и превращение энергии, питание, дыхание, выделение, транспорт веществ,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размножение);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1106" w:firstLine="0"/>
        <w:rPr>
          <w:sz w:val="24"/>
        </w:rPr>
      </w:pPr>
      <w:r>
        <w:rPr>
          <w:sz w:val="24"/>
        </w:rPr>
        <w:t>необходимость защиты окружающей среды; соблюдения мер профилактики 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вызываемых растениями,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бактериями, грибами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вирусами;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1087" w:firstLine="0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241" w:firstLine="0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различных организмов в жизни человека; значения биологического разнообразия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305" w:firstLine="0"/>
        <w:rPr>
          <w:sz w:val="24"/>
        </w:rPr>
      </w:pPr>
      <w:r>
        <w:rPr>
          <w:sz w:val="24"/>
        </w:rPr>
        <w:t>различение на таблицах частей и органоидов клетки, на живых объектах и таблицах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3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spacing w:before="1"/>
        <w:ind w:right="813" w:firstLine="0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 умозаключения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599" w:firstLine="0"/>
        <w:rPr>
          <w:sz w:val="24"/>
        </w:rPr>
      </w:pPr>
      <w:r>
        <w:rPr>
          <w:sz w:val="24"/>
        </w:rPr>
        <w:t>выявление приспособлений организмов к среде обитания; взаимосвязей между 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spacing w:before="2" w:line="237" w:lineRule="auto"/>
        <w:ind w:right="613" w:firstLine="0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EA11FC" w:rsidRDefault="00A52F6A">
      <w:pPr>
        <w:pStyle w:val="a3"/>
        <w:spacing w:before="1"/>
        <w:ind w:left="1401"/>
      </w:pPr>
      <w:r>
        <w:t>2.</w:t>
      </w:r>
      <w:r>
        <w:rPr>
          <w:spacing w:val="-4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ценностно-ориентационной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сфере: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left="836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left="1401" w:right="3811" w:hanging="70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3.В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трудовой деятельности</w:t>
      </w:r>
      <w:r>
        <w:rPr>
          <w:sz w:val="24"/>
        </w:rPr>
        <w:t>: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left="836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EA11FC" w:rsidRDefault="00EA11FC">
      <w:pPr>
        <w:rPr>
          <w:sz w:val="24"/>
        </w:rPr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spacing w:before="63" w:line="237" w:lineRule="auto"/>
        <w:ind w:right="133" w:firstLine="0"/>
        <w:rPr>
          <w:sz w:val="24"/>
        </w:rPr>
      </w:pPr>
      <w:r>
        <w:rPr>
          <w:sz w:val="24"/>
        </w:rPr>
        <w:lastRenderedPageBreak/>
        <w:t>соблюдение правил работы с биологическими приборами и инструментами (</w:t>
      </w:r>
      <w:proofErr w:type="spellStart"/>
      <w:r>
        <w:rPr>
          <w:sz w:val="24"/>
        </w:rPr>
        <w:t>препаровальные</w:t>
      </w:r>
      <w:proofErr w:type="spellEnd"/>
      <w:r>
        <w:rPr>
          <w:sz w:val="24"/>
        </w:rPr>
        <w:t xml:space="preserve"> иглы,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скальпели,</w:t>
      </w:r>
      <w:r>
        <w:rPr>
          <w:spacing w:val="-1"/>
          <w:sz w:val="24"/>
        </w:rPr>
        <w:t xml:space="preserve"> </w:t>
      </w:r>
      <w:r>
        <w:rPr>
          <w:sz w:val="24"/>
        </w:rPr>
        <w:t>лупы, микроскопы).</w:t>
      </w:r>
    </w:p>
    <w:p w:rsidR="00EA11FC" w:rsidRDefault="00A52F6A">
      <w:pPr>
        <w:pStyle w:val="a5"/>
        <w:numPr>
          <w:ilvl w:val="0"/>
          <w:numId w:val="4"/>
        </w:numPr>
        <w:tabs>
          <w:tab w:val="left" w:pos="1642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физической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right="668" w:firstLine="0"/>
        <w:rPr>
          <w:sz w:val="24"/>
        </w:rPr>
      </w:pPr>
      <w:r>
        <w:rPr>
          <w:sz w:val="24"/>
        </w:rPr>
        <w:t>освоение приемов оказания первой помощи при отравлении ядовитыми грибами, растениями,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укусах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EA11FC" w:rsidRDefault="00A52F6A">
      <w:pPr>
        <w:pStyle w:val="a5"/>
        <w:numPr>
          <w:ilvl w:val="0"/>
          <w:numId w:val="4"/>
        </w:numPr>
        <w:tabs>
          <w:tab w:val="left" w:pos="1642"/>
        </w:tabs>
        <w:ind w:hanging="2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эстетической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сфере:</w:t>
      </w:r>
    </w:p>
    <w:p w:rsidR="00EA11FC" w:rsidRDefault="00A52F6A">
      <w:pPr>
        <w:pStyle w:val="a5"/>
        <w:numPr>
          <w:ilvl w:val="0"/>
          <w:numId w:val="5"/>
        </w:numPr>
        <w:tabs>
          <w:tab w:val="left" w:pos="837"/>
        </w:tabs>
        <w:ind w:left="83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EA11FC" w:rsidRDefault="00EA11FC">
      <w:pPr>
        <w:pStyle w:val="a3"/>
        <w:ind w:left="0"/>
      </w:pPr>
    </w:p>
    <w:p w:rsidR="00EA11FC" w:rsidRDefault="00A52F6A">
      <w:pPr>
        <w:pStyle w:val="a3"/>
        <w:ind w:right="122" w:firstLine="708"/>
        <w:jc w:val="both"/>
      </w:pPr>
      <w:r>
        <w:rPr>
          <w:b/>
        </w:rPr>
        <w:t>Формы организации работы</w:t>
      </w:r>
      <w:r>
        <w:t>:</w:t>
      </w:r>
      <w:r>
        <w:rPr>
          <w:spacing w:val="1"/>
        </w:rPr>
        <w:t xml:space="preserve"> </w:t>
      </w:r>
      <w:r>
        <w:t>работа в парах, групповая работа,</w:t>
      </w:r>
      <w:r>
        <w:rPr>
          <w:spacing w:val="1"/>
        </w:rPr>
        <w:t xml:space="preserve"> </w:t>
      </w:r>
      <w:r>
        <w:t>индивидуальная 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карточками,</w:t>
      </w:r>
      <w:r>
        <w:rPr>
          <w:spacing w:val="-1"/>
        </w:rPr>
        <w:t xml:space="preserve"> </w:t>
      </w:r>
      <w:r>
        <w:t>схемами, таблицами.</w:t>
      </w:r>
    </w:p>
    <w:p w:rsidR="00EA11FC" w:rsidRDefault="00EA11FC">
      <w:pPr>
        <w:pStyle w:val="a3"/>
        <w:spacing w:before="5"/>
        <w:ind w:left="0"/>
      </w:pPr>
    </w:p>
    <w:p w:rsidR="00EA11FC" w:rsidRDefault="00A52F6A">
      <w:pPr>
        <w:pStyle w:val="1"/>
        <w:spacing w:line="274" w:lineRule="exact"/>
        <w:ind w:left="4538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A11FC" w:rsidRDefault="00A52F6A">
      <w:pPr>
        <w:pStyle w:val="a3"/>
        <w:spacing w:line="274" w:lineRule="exact"/>
        <w:ind w:left="976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EA11FC" w:rsidRDefault="00A52F6A">
      <w:pPr>
        <w:pStyle w:val="a3"/>
        <w:ind w:right="123" w:firstLine="283"/>
        <w:jc w:val="both"/>
      </w:pPr>
      <w:r>
        <w:t>Ботаника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представители царства животных. Микробиология — наука о бактериях. Разделы микробиологии: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вирусология.</w:t>
      </w:r>
      <w:r>
        <w:rPr>
          <w:spacing w:val="1"/>
        </w:rPr>
        <w:t xml:space="preserve"> </w:t>
      </w:r>
      <w:r>
        <w:t>Биохимия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раздел</w:t>
      </w:r>
      <w:r>
        <w:rPr>
          <w:spacing w:val="18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изучающий</w:t>
      </w:r>
      <w:r>
        <w:rPr>
          <w:spacing w:val="19"/>
        </w:rPr>
        <w:t xml:space="preserve"> </w:t>
      </w:r>
      <w:r>
        <w:t>клетки,</w:t>
      </w:r>
      <w:r>
        <w:rPr>
          <w:spacing w:val="15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строение,</w:t>
      </w:r>
      <w:r>
        <w:rPr>
          <w:spacing w:val="18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процессы.</w:t>
      </w:r>
      <w:r>
        <w:rPr>
          <w:spacing w:val="17"/>
        </w:rPr>
        <w:t xml:space="preserve"> </w:t>
      </w:r>
      <w:r>
        <w:t>Гистология</w:t>
      </w:r>
    </w:p>
    <w:p w:rsidR="00EA11FC" w:rsidRDefault="00A52F6A">
      <w:pPr>
        <w:pStyle w:val="a3"/>
        <w:spacing w:before="1"/>
        <w:ind w:right="118"/>
        <w:jc w:val="both"/>
      </w:pPr>
      <w:r>
        <w:t>— раздел биологии, изучающий строение тканей организмов. Физиология — наука о 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Эмбриология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изучающая поведение животных. Экология — наука о взаимодействиях организмов с окружающей</w:t>
      </w:r>
      <w:r>
        <w:rPr>
          <w:spacing w:val="1"/>
        </w:rPr>
        <w:t xml:space="preserve"> </w:t>
      </w:r>
      <w:r>
        <w:t>средой. Антропология — наука, занимающихся изучением человека, его происхождения, развития.</w:t>
      </w:r>
      <w:r>
        <w:rPr>
          <w:spacing w:val="1"/>
        </w:rPr>
        <w:t xml:space="preserve"> </w:t>
      </w:r>
      <w:r>
        <w:t>Бактериология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Биогеография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Биогеоценология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дисциплина, исследующая строение и функционирование биогеоценозов. Дендрология — раздел</w:t>
      </w:r>
      <w:r>
        <w:rPr>
          <w:spacing w:val="1"/>
        </w:rPr>
        <w:t xml:space="preserve"> </w:t>
      </w:r>
      <w:r>
        <w:t>ботаники, предметом изучения которого являются деревья. Систематика — научная дисциплина, о</w:t>
      </w:r>
      <w:r>
        <w:rPr>
          <w:spacing w:val="1"/>
        </w:rPr>
        <w:t xml:space="preserve"> </w:t>
      </w:r>
      <w:r>
        <w:t>классификации живых организмов. Микология — наука о грибах. Морфология изучает внешнее</w:t>
      </w:r>
      <w:r>
        <w:rPr>
          <w:spacing w:val="1"/>
        </w:rPr>
        <w:t xml:space="preserve"> </w:t>
      </w:r>
      <w:r>
        <w:t>строение организма. Наука о водорослях называется альгологией. Орнитология — раздел зоологии,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-1"/>
        </w:rPr>
        <w:t xml:space="preserve"> </w:t>
      </w:r>
      <w:r>
        <w:t>изучению птиц.</w:t>
      </w:r>
    </w:p>
    <w:p w:rsidR="00EA11FC" w:rsidRDefault="00A52F6A">
      <w:pPr>
        <w:pStyle w:val="a3"/>
        <w:ind w:right="127" w:firstLine="283"/>
        <w:jc w:val="both"/>
      </w:pPr>
      <w:r>
        <w:t>Знакомство с техникой безопасности на занятиях. Ознакомление с планом работы, с задачами, с</w:t>
      </w:r>
      <w:r>
        <w:rPr>
          <w:spacing w:val="1"/>
        </w:rPr>
        <w:t xml:space="preserve"> </w:t>
      </w:r>
      <w:r>
        <w:t>литературой.</w:t>
      </w:r>
    </w:p>
    <w:p w:rsidR="00EA11FC" w:rsidRDefault="00A52F6A">
      <w:pPr>
        <w:pStyle w:val="a3"/>
        <w:ind w:right="132" w:firstLine="283"/>
        <w:jc w:val="both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рационального использования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:rsidR="00EA11FC" w:rsidRDefault="00A52F6A">
      <w:pPr>
        <w:pStyle w:val="a3"/>
        <w:spacing w:before="1"/>
        <w:jc w:val="both"/>
      </w:pPr>
      <w:r>
        <w:t>Демонстрация</w:t>
      </w:r>
      <w:r>
        <w:rPr>
          <w:spacing w:val="-4"/>
        </w:rPr>
        <w:t xml:space="preserve"> </w:t>
      </w:r>
      <w:r>
        <w:t>карт,</w:t>
      </w:r>
      <w:r>
        <w:rPr>
          <w:spacing w:val="-3"/>
        </w:rPr>
        <w:t xml:space="preserve"> </w:t>
      </w:r>
      <w:r>
        <w:t>атласов,</w:t>
      </w:r>
      <w:r>
        <w:rPr>
          <w:spacing w:val="-3"/>
        </w:rPr>
        <w:t xml:space="preserve"> </w:t>
      </w:r>
      <w:r>
        <w:t>справочников,</w:t>
      </w:r>
      <w:r>
        <w:rPr>
          <w:spacing w:val="-4"/>
        </w:rPr>
        <w:t xml:space="preserve"> </w:t>
      </w:r>
      <w:r>
        <w:t>энциклопедий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экологии.</w:t>
      </w:r>
    </w:p>
    <w:p w:rsidR="00EA11FC" w:rsidRDefault="00A52F6A">
      <w:pPr>
        <w:pStyle w:val="a3"/>
        <w:ind w:right="126"/>
        <w:jc w:val="both"/>
      </w:pPr>
      <w:r>
        <w:t>Сферы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литосфера,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-57"/>
        </w:rPr>
        <w:t xml:space="preserve"> </w:t>
      </w:r>
      <w:r>
        <w:t>Земли и их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 сферам.</w:t>
      </w:r>
    </w:p>
    <w:p w:rsidR="00EA11FC" w:rsidRDefault="00A52F6A">
      <w:pPr>
        <w:pStyle w:val="a3"/>
        <w:ind w:right="125" w:firstLine="283"/>
        <w:jc w:val="both"/>
      </w:pPr>
      <w:r>
        <w:t>Границы распространения живых организмов в сферах Земли. Биосфера как совокупность сфер,</w:t>
      </w:r>
      <w:r>
        <w:rPr>
          <w:spacing w:val="1"/>
        </w:rPr>
        <w:t xml:space="preserve"> </w:t>
      </w:r>
      <w:r>
        <w:t>населенных живыми организмами. Многообразие и высокая численность живых организмов на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(зональность)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живых организмов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климатических</w:t>
      </w:r>
      <w:r>
        <w:rPr>
          <w:spacing w:val="3"/>
        </w:rPr>
        <w:t xml:space="preserve"> </w:t>
      </w:r>
      <w:r>
        <w:t>условий.</w:t>
      </w:r>
    </w:p>
    <w:p w:rsidR="00EA11FC" w:rsidRDefault="00A52F6A">
      <w:pPr>
        <w:pStyle w:val="a3"/>
        <w:ind w:left="976"/>
        <w:jc w:val="both"/>
      </w:pPr>
      <w:r>
        <w:t>Демонстрация</w:t>
      </w:r>
      <w:r>
        <w:rPr>
          <w:spacing w:val="-3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геосферам</w:t>
      </w:r>
      <w:r>
        <w:rPr>
          <w:spacing w:val="-4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биосфере,</w:t>
      </w:r>
      <w:r>
        <w:rPr>
          <w:spacing w:val="-2"/>
        </w:rPr>
        <w:t xml:space="preserve"> </w:t>
      </w:r>
      <w:r>
        <w:t>справочников.</w:t>
      </w:r>
    </w:p>
    <w:p w:rsidR="00EA11FC" w:rsidRDefault="00A52F6A">
      <w:pPr>
        <w:pStyle w:val="a3"/>
        <w:ind w:right="122" w:firstLine="283"/>
        <w:jc w:val="both"/>
      </w:pPr>
      <w:r>
        <w:t>Основные среды жизни: водная, наземно-воздушная и почвенная. Вода как среда жизни: вода</w:t>
      </w:r>
      <w:r>
        <w:rPr>
          <w:spacing w:val="1"/>
        </w:rPr>
        <w:t xml:space="preserve"> </w:t>
      </w:r>
      <w:r>
        <w:t xml:space="preserve">пресная и соленая, проточная и стоячая, различная степень </w:t>
      </w:r>
      <w:proofErr w:type="spellStart"/>
      <w:r>
        <w:t>нагретости</w:t>
      </w:r>
      <w:proofErr w:type="spellEnd"/>
      <w:r>
        <w:t xml:space="preserve"> воды, отсутствие резких</w:t>
      </w:r>
      <w:r>
        <w:rPr>
          <w:spacing w:val="1"/>
        </w:rPr>
        <w:t xml:space="preserve"> </w:t>
      </w:r>
      <w:r>
        <w:t>колебаний</w:t>
      </w:r>
      <w:r>
        <w:rPr>
          <w:spacing w:val="12"/>
        </w:rPr>
        <w:t xml:space="preserve"> </w:t>
      </w:r>
      <w:r>
        <w:t>температуры,</w:t>
      </w:r>
      <w:r>
        <w:rPr>
          <w:spacing w:val="14"/>
        </w:rPr>
        <w:t xml:space="preserve"> </w:t>
      </w:r>
      <w:r>
        <w:t>плотность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теплового</w:t>
      </w:r>
      <w:r>
        <w:rPr>
          <w:spacing w:val="14"/>
        </w:rPr>
        <w:t xml:space="preserve"> </w:t>
      </w:r>
      <w:r>
        <w:t>расширения</w:t>
      </w:r>
      <w:r>
        <w:rPr>
          <w:spacing w:val="14"/>
        </w:rPr>
        <w:t xml:space="preserve"> </w:t>
      </w:r>
      <w:r>
        <w:t>воды,</w:t>
      </w:r>
      <w:r>
        <w:rPr>
          <w:spacing w:val="11"/>
        </w:rPr>
        <w:t xml:space="preserve"> </w:t>
      </w:r>
      <w:r>
        <w:t>превращение</w:t>
      </w:r>
      <w:r>
        <w:rPr>
          <w:spacing w:val="13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в лед, давление воды и его увеличение с возрастанием глубины водоема, уменьшение освещенности</w:t>
      </w:r>
      <w:r>
        <w:rPr>
          <w:spacing w:val="-57"/>
        </w:rPr>
        <w:t xml:space="preserve"> </w:t>
      </w:r>
      <w:r>
        <w:t>воды с увеличением глубины водоема. Живые организмы водной среды и их приспособленность 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воде.</w:t>
      </w:r>
    </w:p>
    <w:p w:rsidR="00EA11FC" w:rsidRDefault="00A52F6A">
      <w:pPr>
        <w:pStyle w:val="a3"/>
        <w:ind w:right="130" w:firstLine="283"/>
        <w:jc w:val="both"/>
      </w:pPr>
      <w:r>
        <w:t>Наземно-воздушная среда обитания и ее характеристика. Воздух, его газовый состав, основные</w:t>
      </w:r>
      <w:r>
        <w:rPr>
          <w:spacing w:val="1"/>
        </w:rPr>
        <w:t xml:space="preserve"> </w:t>
      </w:r>
      <w:r>
        <w:t>свойства воздуха (прозрачность, низкая теплопроводность, плотность воздуха и ее зависимость от</w:t>
      </w:r>
      <w:r>
        <w:rPr>
          <w:spacing w:val="1"/>
        </w:rPr>
        <w:t xml:space="preserve"> </w:t>
      </w:r>
      <w:r>
        <w:t>температуры, давление воздуха). Перемещение воздушных потоков. Наличие влаги как 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наземно-воздушной среды.</w:t>
      </w:r>
    </w:p>
    <w:p w:rsidR="00EA11FC" w:rsidRDefault="00A52F6A">
      <w:pPr>
        <w:pStyle w:val="a3"/>
        <w:ind w:left="976"/>
        <w:jc w:val="both"/>
      </w:pPr>
      <w:r>
        <w:t>Живые</w:t>
      </w:r>
      <w:r>
        <w:rPr>
          <w:spacing w:val="-4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наземно-воздушной</w:t>
      </w:r>
      <w:r>
        <w:rPr>
          <w:spacing w:val="-2"/>
        </w:rPr>
        <w:t xml:space="preserve"> </w:t>
      </w:r>
      <w:r>
        <w:t>среде.</w:t>
      </w:r>
    </w:p>
    <w:p w:rsidR="00EA11FC" w:rsidRDefault="00A52F6A">
      <w:pPr>
        <w:pStyle w:val="a3"/>
        <w:ind w:right="122" w:firstLine="283"/>
        <w:jc w:val="both"/>
      </w:pPr>
      <w:r>
        <w:t>Почвенная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Сглаженность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удерживать</w:t>
      </w:r>
      <w:r>
        <w:rPr>
          <w:spacing w:val="22"/>
        </w:rPr>
        <w:t xml:space="preserve"> </w:t>
      </w:r>
      <w:r>
        <w:t>воздух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влагу.</w:t>
      </w:r>
      <w:r>
        <w:rPr>
          <w:spacing w:val="21"/>
        </w:rPr>
        <w:t xml:space="preserve"> </w:t>
      </w:r>
      <w:r>
        <w:t>Структурная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бесструктурная</w:t>
      </w:r>
      <w:r>
        <w:rPr>
          <w:spacing w:val="21"/>
        </w:rPr>
        <w:t xml:space="preserve"> </w:t>
      </w:r>
      <w:r>
        <w:t>почвы.</w:t>
      </w:r>
      <w:r>
        <w:rPr>
          <w:spacing w:val="21"/>
        </w:rPr>
        <w:t xml:space="preserve"> </w:t>
      </w:r>
      <w:r>
        <w:t>Живые</w:t>
      </w:r>
      <w:r>
        <w:rPr>
          <w:spacing w:val="20"/>
        </w:rPr>
        <w:t xml:space="preserve"> </w:t>
      </w:r>
      <w:r>
        <w:t>организмы</w:t>
      </w:r>
      <w:r>
        <w:rPr>
          <w:spacing w:val="18"/>
        </w:rPr>
        <w:t xml:space="preserve"> </w:t>
      </w:r>
      <w:r>
        <w:t>почвы,</w:t>
      </w:r>
    </w:p>
    <w:p w:rsidR="00EA11FC" w:rsidRDefault="00EA11FC">
      <w:pPr>
        <w:jc w:val="both"/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p w:rsidR="00EA11FC" w:rsidRDefault="00A52F6A">
      <w:pPr>
        <w:pStyle w:val="a3"/>
        <w:spacing w:before="63" w:line="237" w:lineRule="auto"/>
      </w:pPr>
      <w:r>
        <w:lastRenderedPageBreak/>
        <w:t>способные перерабатывать</w:t>
      </w:r>
      <w:r>
        <w:rPr>
          <w:spacing w:val="3"/>
        </w:rPr>
        <w:t xml:space="preserve"> </w:t>
      </w:r>
      <w:r>
        <w:t>органические остатки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2"/>
        </w:rPr>
        <w:t xml:space="preserve"> </w:t>
      </w:r>
      <w:r>
        <w:t>необходимые для</w:t>
      </w:r>
      <w:r>
        <w:rPr>
          <w:spacing w:val="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обитатели</w:t>
      </w:r>
      <w:r>
        <w:rPr>
          <w:spacing w:val="-1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приспособительные</w:t>
      </w:r>
      <w:r>
        <w:rPr>
          <w:spacing w:val="-3"/>
        </w:rPr>
        <w:t xml:space="preserve"> </w:t>
      </w:r>
      <w:r>
        <w:t>особенности.</w:t>
      </w:r>
    </w:p>
    <w:p w:rsidR="00EA11FC" w:rsidRDefault="00A52F6A">
      <w:pPr>
        <w:pStyle w:val="a3"/>
        <w:spacing w:before="1"/>
        <w:ind w:firstLine="283"/>
      </w:pPr>
      <w:r>
        <w:t>Живые</w:t>
      </w:r>
      <w:r>
        <w:rPr>
          <w:spacing w:val="14"/>
        </w:rPr>
        <w:t xml:space="preserve"> </w:t>
      </w:r>
      <w:r>
        <w:t>организмы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среда</w:t>
      </w:r>
      <w:r>
        <w:rPr>
          <w:spacing w:val="17"/>
        </w:rPr>
        <w:t xml:space="preserve"> </w:t>
      </w:r>
      <w:r>
        <w:t>обитания</w:t>
      </w:r>
      <w:r>
        <w:rPr>
          <w:spacing w:val="15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живых</w:t>
      </w:r>
      <w:r>
        <w:rPr>
          <w:spacing w:val="17"/>
        </w:rPr>
        <w:t xml:space="preserve"> </w:t>
      </w:r>
      <w:r>
        <w:t>организмов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приспособительные</w:t>
      </w:r>
      <w:r>
        <w:rPr>
          <w:spacing w:val="-57"/>
        </w:rPr>
        <w:t xml:space="preserve"> </w:t>
      </w:r>
      <w:r>
        <w:t>особенности.</w:t>
      </w:r>
    </w:p>
    <w:p w:rsidR="00EA11FC" w:rsidRDefault="00A52F6A">
      <w:pPr>
        <w:pStyle w:val="a3"/>
        <w:ind w:left="976" w:right="2187"/>
      </w:pPr>
      <w:r>
        <w:t>Демонстрация разнообразия объектов живой природы (гербарий, коллекции).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со строением</w:t>
      </w:r>
      <w:r>
        <w:rPr>
          <w:spacing w:val="-1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микроскопом.</w:t>
      </w:r>
    </w:p>
    <w:p w:rsidR="00EA11FC" w:rsidRDefault="00A52F6A">
      <w:pPr>
        <w:tabs>
          <w:tab w:val="left" w:pos="1571"/>
          <w:tab w:val="left" w:pos="2804"/>
          <w:tab w:val="left" w:pos="4104"/>
          <w:tab w:val="left" w:pos="5463"/>
          <w:tab w:val="left" w:pos="6499"/>
          <w:tab w:val="left" w:pos="7693"/>
          <w:tab w:val="left" w:pos="9012"/>
          <w:tab w:val="left" w:pos="10048"/>
        </w:tabs>
        <w:ind w:left="976"/>
        <w:rPr>
          <w:sz w:val="24"/>
        </w:rPr>
      </w:pPr>
      <w:r>
        <w:rPr>
          <w:i/>
          <w:sz w:val="24"/>
        </w:rPr>
        <w:t>Как</w:t>
      </w:r>
      <w:r>
        <w:rPr>
          <w:i/>
          <w:sz w:val="24"/>
        </w:rPr>
        <w:tab/>
        <w:t>питается</w:t>
      </w:r>
      <w:r>
        <w:rPr>
          <w:i/>
          <w:sz w:val="24"/>
        </w:rPr>
        <w:tab/>
        <w:t>растение?</w:t>
      </w:r>
      <w:r>
        <w:rPr>
          <w:i/>
          <w:sz w:val="24"/>
        </w:rPr>
        <w:tab/>
      </w:r>
      <w:r>
        <w:rPr>
          <w:sz w:val="24"/>
        </w:rPr>
        <w:t>Воздушное</w:t>
      </w:r>
      <w:r>
        <w:rPr>
          <w:sz w:val="24"/>
        </w:rPr>
        <w:tab/>
        <w:t>питание</w:t>
      </w:r>
      <w:r>
        <w:rPr>
          <w:sz w:val="24"/>
        </w:rPr>
        <w:tab/>
        <w:t>растений.</w:t>
      </w:r>
      <w:r>
        <w:rPr>
          <w:sz w:val="24"/>
        </w:rPr>
        <w:tab/>
        <w:t>Почвенное</w:t>
      </w:r>
      <w:r>
        <w:rPr>
          <w:sz w:val="24"/>
        </w:rPr>
        <w:tab/>
        <w:t>питание</w:t>
      </w:r>
      <w:r>
        <w:rPr>
          <w:sz w:val="24"/>
        </w:rPr>
        <w:tab/>
        <w:t>растений.</w:t>
      </w:r>
    </w:p>
    <w:p w:rsidR="00EA11FC" w:rsidRDefault="00A52F6A">
      <w:pPr>
        <w:pStyle w:val="a3"/>
      </w:pPr>
      <w:r>
        <w:t>Удобрения.</w:t>
      </w:r>
      <w:r>
        <w:rPr>
          <w:spacing w:val="-2"/>
        </w:rPr>
        <w:t xml:space="preserve"> </w:t>
      </w:r>
      <w:r>
        <w:t>Виды удобрений.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проростков.</w:t>
      </w:r>
    </w:p>
    <w:p w:rsidR="00EA11FC" w:rsidRDefault="00A52F6A">
      <w:pPr>
        <w:pStyle w:val="a3"/>
        <w:ind w:right="123" w:firstLine="283"/>
        <w:jc w:val="both"/>
      </w:pP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растет</w:t>
      </w:r>
      <w:r>
        <w:rPr>
          <w:i/>
          <w:spacing w:val="1"/>
        </w:rPr>
        <w:t xml:space="preserve"> </w:t>
      </w:r>
      <w:r>
        <w:rPr>
          <w:i/>
        </w:rPr>
        <w:t>растение?</w:t>
      </w:r>
      <w:r>
        <w:rPr>
          <w:i/>
          <w:spacing w:val="1"/>
        </w:rPr>
        <w:t xml:space="preserve"> </w:t>
      </w:r>
      <w:r>
        <w:rPr>
          <w:i/>
        </w:rPr>
        <w:t>Рост</w:t>
      </w:r>
      <w:r>
        <w:rPr>
          <w:i/>
          <w:spacing w:val="1"/>
        </w:rPr>
        <w:t xml:space="preserve"> </w:t>
      </w:r>
      <w:r>
        <w:rPr>
          <w:i/>
        </w:rPr>
        <w:t>корней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побега.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60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осушение</w:t>
      </w:r>
      <w:r>
        <w:rPr>
          <w:spacing w:val="-2"/>
        </w:rPr>
        <w:t xml:space="preserve"> </w:t>
      </w:r>
      <w:r>
        <w:t>почвы. Формирование</w:t>
      </w:r>
      <w:r>
        <w:rPr>
          <w:spacing w:val="-2"/>
        </w:rPr>
        <w:t xml:space="preserve"> </w:t>
      </w:r>
      <w:r>
        <w:t>кроны растений.</w:t>
      </w:r>
      <w:r>
        <w:rPr>
          <w:spacing w:val="-1"/>
        </w:rPr>
        <w:t xml:space="preserve"> </w:t>
      </w:r>
      <w:r>
        <w:t>Прищипка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пикировка.</w:t>
      </w:r>
    </w:p>
    <w:p w:rsidR="00EA11FC" w:rsidRDefault="00A52F6A">
      <w:pPr>
        <w:ind w:left="976"/>
        <w:jc w:val="both"/>
        <w:rPr>
          <w:sz w:val="24"/>
        </w:rPr>
      </w:pPr>
      <w:r>
        <w:rPr>
          <w:i/>
          <w:sz w:val="24"/>
        </w:rPr>
        <w:t>Дышит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растение?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листьев.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</w:p>
    <w:p w:rsidR="00EA11FC" w:rsidRDefault="00A52F6A">
      <w:pPr>
        <w:ind w:left="976"/>
        <w:jc w:val="both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двигается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растение?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листьев.</w:t>
      </w:r>
    </w:p>
    <w:p w:rsidR="00EA11FC" w:rsidRDefault="00A52F6A">
      <w:pPr>
        <w:ind w:left="692" w:right="129" w:firstLine="283"/>
        <w:jc w:val="both"/>
        <w:rPr>
          <w:sz w:val="24"/>
        </w:rPr>
      </w:pPr>
      <w:r>
        <w:rPr>
          <w:i/>
          <w:sz w:val="24"/>
        </w:rPr>
        <w:t xml:space="preserve">Как прорастает семя? </w:t>
      </w:r>
      <w:r>
        <w:rPr>
          <w:sz w:val="24"/>
        </w:rPr>
        <w:t>Условия прорастания семян. Всхожесть семян. Сроки посева. 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</w:p>
    <w:p w:rsidR="00EA11FC" w:rsidRDefault="00A52F6A">
      <w:pPr>
        <w:pStyle w:val="a3"/>
        <w:ind w:left="976" w:right="4497"/>
        <w:jc w:val="both"/>
      </w:pPr>
      <w:r>
        <w:t>Опыт «Значение воздуха для роста и развития корней».</w:t>
      </w:r>
      <w:r>
        <w:rPr>
          <w:spacing w:val="-58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«Дыхание</w:t>
      </w:r>
      <w:r>
        <w:rPr>
          <w:spacing w:val="-1"/>
        </w:rPr>
        <w:t xml:space="preserve"> </w:t>
      </w:r>
      <w:r>
        <w:t>листьев».</w:t>
      </w:r>
    </w:p>
    <w:p w:rsidR="00EA11FC" w:rsidRDefault="00A52F6A">
      <w:pPr>
        <w:pStyle w:val="a3"/>
        <w:ind w:left="976"/>
        <w:jc w:val="both"/>
      </w:pPr>
      <w:r>
        <w:t>Опыт</w:t>
      </w:r>
      <w:r>
        <w:rPr>
          <w:spacing w:val="-1"/>
        </w:rPr>
        <w:t xml:space="preserve"> </w:t>
      </w:r>
      <w:r>
        <w:t>«Дыхание</w:t>
      </w:r>
      <w:r>
        <w:rPr>
          <w:spacing w:val="-4"/>
        </w:rPr>
        <w:t xml:space="preserve"> </w:t>
      </w:r>
      <w:r>
        <w:t>семян».</w:t>
      </w:r>
    </w:p>
    <w:p w:rsidR="00EA11FC" w:rsidRDefault="00A52F6A">
      <w:pPr>
        <w:pStyle w:val="a3"/>
        <w:spacing w:before="1"/>
        <w:ind w:right="135" w:firstLine="283"/>
        <w:jc w:val="both"/>
      </w:pPr>
      <w:r>
        <w:t>Вырасти сам.</w:t>
      </w:r>
      <w:r>
        <w:rPr>
          <w:spacing w:val="1"/>
        </w:rPr>
        <w:t xml:space="preserve"> </w:t>
      </w:r>
      <w:r>
        <w:t>Применение полученных знаний на практике. Посадка семян в контейнеры и</w:t>
      </w:r>
      <w:r>
        <w:rPr>
          <w:spacing w:val="1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грунт.</w:t>
      </w:r>
      <w:r>
        <w:rPr>
          <w:spacing w:val="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цветочными клумбами.</w:t>
      </w:r>
    </w:p>
    <w:p w:rsidR="00EA11FC" w:rsidRDefault="00A52F6A">
      <w:pPr>
        <w:pStyle w:val="a3"/>
        <w:ind w:right="123" w:firstLine="283"/>
        <w:jc w:val="both"/>
      </w:pPr>
      <w:r>
        <w:t>Комнатные растения – наши друзья. Растения и микроклимат помещения. Внешнее строение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луковицы,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семена).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Пересадка комнатных растений. Особенности сезонного ухода. Размножение комнатных растений.</w:t>
      </w:r>
      <w:r>
        <w:rPr>
          <w:spacing w:val="1"/>
        </w:rPr>
        <w:t xml:space="preserve"> </w:t>
      </w:r>
      <w:r>
        <w:t>Особенности вегетативного размножения черенками, луковицами, отводками, листьями, делением</w:t>
      </w:r>
      <w:r>
        <w:rPr>
          <w:spacing w:val="1"/>
        </w:rPr>
        <w:t xml:space="preserve"> </w:t>
      </w:r>
      <w:r>
        <w:t>корня.</w:t>
      </w:r>
      <w:r>
        <w:rPr>
          <w:spacing w:val="-1"/>
        </w:rPr>
        <w:t xml:space="preserve"> </w:t>
      </w:r>
      <w:r>
        <w:t>Рыхление.</w:t>
      </w:r>
      <w:r>
        <w:rPr>
          <w:spacing w:val="-1"/>
        </w:rPr>
        <w:t xml:space="preserve"> </w:t>
      </w:r>
      <w:r>
        <w:t>Опрыскивание.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9"/>
        </w:rPr>
        <w:t xml:space="preserve"> </w:t>
      </w:r>
      <w:r>
        <w:t>работ.</w:t>
      </w:r>
    </w:p>
    <w:p w:rsidR="00EA11FC" w:rsidRDefault="00A52F6A">
      <w:pPr>
        <w:ind w:left="976"/>
        <w:jc w:val="both"/>
        <w:rPr>
          <w:i/>
          <w:sz w:val="24"/>
        </w:rPr>
      </w:pPr>
      <w:r>
        <w:rPr>
          <w:i/>
          <w:sz w:val="24"/>
        </w:rPr>
        <w:t>Опыты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наблюдения.</w:t>
      </w:r>
    </w:p>
    <w:p w:rsidR="00EA11FC" w:rsidRDefault="00A52F6A">
      <w:pPr>
        <w:pStyle w:val="a3"/>
        <w:ind w:left="976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условиях.</w:t>
      </w:r>
    </w:p>
    <w:p w:rsidR="00EA11FC" w:rsidRDefault="00A52F6A">
      <w:pPr>
        <w:ind w:left="976"/>
        <w:rPr>
          <w:i/>
          <w:sz w:val="24"/>
        </w:rPr>
      </w:pPr>
      <w:r>
        <w:rPr>
          <w:i/>
          <w:sz w:val="24"/>
        </w:rPr>
        <w:t>Исследования.</w:t>
      </w:r>
    </w:p>
    <w:p w:rsidR="00EA11FC" w:rsidRDefault="00A52F6A">
      <w:pPr>
        <w:pStyle w:val="a3"/>
        <w:ind w:right="117" w:firstLine="283"/>
        <w:jc w:val="both"/>
      </w:pPr>
      <w:r>
        <w:t>Проведение паспортизации растений. Работа со справочной литературой. Размещение растений</w:t>
      </w:r>
      <w:r>
        <w:rPr>
          <w:spacing w:val="1"/>
        </w:rPr>
        <w:t xml:space="preserve"> </w:t>
      </w:r>
      <w:r>
        <w:t>соответственно их требованиям и освещению. Поливка, рыхление почвы, опрыскивание растений,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пересадки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Размножение</w:t>
      </w:r>
      <w:r>
        <w:rPr>
          <w:spacing w:val="-57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нк</w:t>
      </w:r>
      <w:r>
        <w:rPr>
          <w:spacing w:val="-1"/>
        </w:rPr>
        <w:t>ам</w:t>
      </w:r>
      <w:r>
        <w:t xml:space="preserve">и.   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Л</w:t>
      </w:r>
      <w:r>
        <w:rPr>
          <w:spacing w:val="1"/>
        </w:rPr>
        <w:t>и</w:t>
      </w:r>
      <w:r>
        <w:rPr>
          <w:spacing w:val="-1"/>
        </w:rPr>
        <w:t>с</w:t>
      </w:r>
      <w:r>
        <w:t>тья</w:t>
      </w:r>
      <w:r>
        <w:rPr>
          <w:spacing w:val="-1"/>
        </w:rPr>
        <w:t>м</w:t>
      </w:r>
      <w:r>
        <w:t xml:space="preserve">и,   </w:t>
      </w:r>
      <w:proofErr w:type="gramEnd"/>
      <w:r>
        <w:rPr>
          <w:spacing w:val="-18"/>
        </w:rPr>
        <w:t xml:space="preserve"> </w:t>
      </w:r>
      <w:r>
        <w:t>корня</w:t>
      </w:r>
      <w:r>
        <w:rPr>
          <w:spacing w:val="-1"/>
        </w:rPr>
        <w:t>м</w:t>
      </w:r>
      <w:r>
        <w:t xml:space="preserve">и,   </w:t>
      </w:r>
      <w:r>
        <w:rPr>
          <w:spacing w:val="-15"/>
        </w:rPr>
        <w:t xml:space="preserve"> </w:t>
      </w:r>
      <w:r>
        <w:rPr>
          <w:spacing w:val="2"/>
        </w:rPr>
        <w:t>л</w:t>
      </w:r>
      <w:r>
        <w:rPr>
          <w:spacing w:val="-8"/>
        </w:rPr>
        <w:t>у</w:t>
      </w:r>
      <w:r>
        <w:t>ковиц</w:t>
      </w:r>
      <w:r>
        <w:rPr>
          <w:spacing w:val="-1"/>
        </w:rPr>
        <w:t>ам</w:t>
      </w:r>
      <w:r>
        <w:t xml:space="preserve">и.   </w:t>
      </w:r>
      <w:r>
        <w:rPr>
          <w:spacing w:val="-15"/>
        </w:rPr>
        <w:t xml:space="preserve"> </w:t>
      </w:r>
      <w:r>
        <w:rPr>
          <w:spacing w:val="-1"/>
        </w:rPr>
        <w:t>Оформл</w:t>
      </w:r>
      <w:r>
        <w:rPr>
          <w:spacing w:val="-2"/>
        </w:rPr>
        <w:t>е</w:t>
      </w:r>
      <w:r>
        <w:t xml:space="preserve">ние   </w:t>
      </w:r>
      <w:r>
        <w:rPr>
          <w:spacing w:val="-16"/>
        </w:rPr>
        <w:t xml:space="preserve"> </w:t>
      </w:r>
      <w:r>
        <w:t>ф</w:t>
      </w:r>
      <w:r>
        <w:rPr>
          <w:spacing w:val="-2"/>
        </w:rPr>
        <w:t>о</w:t>
      </w:r>
      <w:r>
        <w:t>то</w:t>
      </w:r>
      <w:r>
        <w:rPr>
          <w:spacing w:val="-1"/>
        </w:rPr>
        <w:t>а</w:t>
      </w:r>
      <w:r>
        <w:t xml:space="preserve">льбома   </w:t>
      </w:r>
      <w:r>
        <w:rPr>
          <w:spacing w:val="-17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ас</w:t>
      </w:r>
      <w:r>
        <w:t>т</w:t>
      </w:r>
      <w:r>
        <w:rPr>
          <w:spacing w:val="-1"/>
        </w:rPr>
        <w:t>е</w:t>
      </w:r>
      <w:r>
        <w:t xml:space="preserve">ния   </w:t>
      </w:r>
      <w:r>
        <w:rPr>
          <w:spacing w:val="-15"/>
        </w:rPr>
        <w:t xml:space="preserve"> </w:t>
      </w:r>
      <w:r>
        <w:t>н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t>й местности‖.</w:t>
      </w:r>
    </w:p>
    <w:p w:rsidR="00EA11FC" w:rsidRDefault="00A52F6A">
      <w:pPr>
        <w:pStyle w:val="a3"/>
        <w:spacing w:before="1"/>
        <w:ind w:right="132" w:firstLine="283"/>
        <w:jc w:val="both"/>
      </w:pPr>
      <w:r>
        <w:t xml:space="preserve">Вредители комнатных растений и </w:t>
      </w:r>
      <w:proofErr w:type="gramStart"/>
      <w:r>
        <w:t>вред</w:t>
      </w:r>
      <w:proofErr w:type="gramEnd"/>
      <w:r>
        <w:t xml:space="preserve"> причиняемый ими. Решение проблем защиты растений от</w:t>
      </w:r>
      <w:r>
        <w:rPr>
          <w:spacing w:val="1"/>
        </w:rPr>
        <w:t xml:space="preserve"> </w:t>
      </w:r>
      <w:r>
        <w:t>вредителей</w:t>
      </w:r>
      <w:r>
        <w:rPr>
          <w:spacing w:val="-1"/>
        </w:rPr>
        <w:t xml:space="preserve"> </w:t>
      </w:r>
      <w:r>
        <w:t>и возбудителей инфекционных</w:t>
      </w:r>
      <w:r>
        <w:rPr>
          <w:spacing w:val="1"/>
        </w:rPr>
        <w:t xml:space="preserve"> </w:t>
      </w:r>
      <w:r>
        <w:t>болезней.</w:t>
      </w:r>
    </w:p>
    <w:p w:rsidR="00EA11FC" w:rsidRDefault="00A52F6A">
      <w:pPr>
        <w:pStyle w:val="a3"/>
        <w:ind w:left="976"/>
        <w:jc w:val="both"/>
      </w:pPr>
      <w:r>
        <w:t>Классификация</w:t>
      </w:r>
      <w:r>
        <w:rPr>
          <w:spacing w:val="-6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предпринимаемых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растений.</w:t>
      </w:r>
    </w:p>
    <w:p w:rsidR="00EA11FC" w:rsidRDefault="00A52F6A">
      <w:pPr>
        <w:pStyle w:val="a3"/>
        <w:ind w:right="126" w:firstLine="283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насекомыми-вредителями.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вредителями</w:t>
      </w:r>
      <w:r>
        <w:rPr>
          <w:spacing w:val="-2"/>
        </w:rPr>
        <w:t xml:space="preserve"> </w:t>
      </w:r>
      <w:r>
        <w:t>народными средствами.</w:t>
      </w:r>
    </w:p>
    <w:p w:rsidR="00EA11FC" w:rsidRDefault="00A52F6A">
      <w:pPr>
        <w:pStyle w:val="a3"/>
        <w:jc w:val="both"/>
      </w:pPr>
      <w:r>
        <w:t>Питание</w:t>
      </w:r>
      <w:r>
        <w:rPr>
          <w:spacing w:val="-4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подкормка.</w:t>
      </w:r>
    </w:p>
    <w:p w:rsidR="00EA11FC" w:rsidRDefault="00A52F6A">
      <w:pPr>
        <w:pStyle w:val="a3"/>
        <w:ind w:right="131" w:firstLine="283"/>
        <w:jc w:val="both"/>
      </w:pPr>
      <w:r>
        <w:t>Удобрения минеральные и органические. Необходимость растений в питании. Охрана труда при</w:t>
      </w:r>
      <w:r>
        <w:rPr>
          <w:spacing w:val="1"/>
        </w:rPr>
        <w:t xml:space="preserve"> </w:t>
      </w:r>
      <w:r>
        <w:t>выполнении практических работ. Роль минеральных и органических</w:t>
      </w:r>
      <w:r>
        <w:rPr>
          <w:spacing w:val="1"/>
        </w:rPr>
        <w:t xml:space="preserve"> </w:t>
      </w:r>
      <w:r>
        <w:t>удобрений 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питательного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почвы.</w:t>
      </w:r>
    </w:p>
    <w:p w:rsidR="00EA11FC" w:rsidRDefault="00A52F6A">
      <w:pPr>
        <w:pStyle w:val="a3"/>
        <w:ind w:right="128" w:firstLine="283"/>
        <w:jc w:val="both"/>
      </w:pPr>
      <w:r>
        <w:t>Условия избыточного накопления нитратов в растениях и их влияние на состояние здоровья</w:t>
      </w:r>
      <w:r>
        <w:rPr>
          <w:spacing w:val="1"/>
        </w:rPr>
        <w:t xml:space="preserve"> </w:t>
      </w:r>
      <w:r>
        <w:t>человека. Опасность отравлений сельскохозяйственных рабочих при использовании пестицидов.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получения экологически чистой продукции.</w:t>
      </w:r>
    </w:p>
    <w:p w:rsidR="00EA11FC" w:rsidRDefault="00A52F6A">
      <w:pPr>
        <w:pStyle w:val="a3"/>
        <w:spacing w:before="1"/>
        <w:ind w:right="118" w:firstLine="283"/>
        <w:jc w:val="both"/>
      </w:pP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организмами. Отношения, выгодные одним и безразличные другим организмам. Взаимоотношения</w:t>
      </w:r>
      <w:r>
        <w:rPr>
          <w:spacing w:val="1"/>
        </w:rPr>
        <w:t xml:space="preserve"> </w:t>
      </w:r>
      <w:r>
        <w:t>живых организмов типа «хищник—жертва»,</w:t>
      </w:r>
      <w:r>
        <w:rPr>
          <w:spacing w:val="60"/>
        </w:rPr>
        <w:t xml:space="preserve"> </w:t>
      </w:r>
      <w:r>
        <w:t>«паразит—хозяин». Отношения живых организмов,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вытесняются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EA11FC" w:rsidRDefault="00A52F6A">
      <w:pPr>
        <w:pStyle w:val="a3"/>
        <w:ind w:left="976"/>
        <w:jc w:val="both"/>
      </w:pPr>
      <w:r>
        <w:t>Демонстрация</w:t>
      </w:r>
      <w:r>
        <w:rPr>
          <w:spacing w:val="-3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биотических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слайдах.</w:t>
      </w:r>
    </w:p>
    <w:p w:rsidR="00EA11FC" w:rsidRDefault="00A52F6A">
      <w:pPr>
        <w:pStyle w:val="a3"/>
        <w:ind w:right="117" w:firstLine="283"/>
        <w:jc w:val="both"/>
      </w:pPr>
      <w:r>
        <w:t>Совместное</w:t>
      </w:r>
      <w:r>
        <w:rPr>
          <w:spacing w:val="1"/>
        </w:rPr>
        <w:t xml:space="preserve"> </w:t>
      </w:r>
      <w:r>
        <w:t>обитание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биоценозы.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  <w:r>
        <w:rPr>
          <w:spacing w:val="1"/>
        </w:rPr>
        <w:t xml:space="preserve"> </w:t>
      </w:r>
      <w:r>
        <w:t>организмы-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организмы-потребители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организмы-разрушители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 и сети питания в сообществах живых организмов. Потери органических веществ на каждом</w:t>
      </w:r>
      <w:r>
        <w:rPr>
          <w:spacing w:val="-57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питания.</w:t>
      </w:r>
    </w:p>
    <w:p w:rsidR="00EA11FC" w:rsidRDefault="00EA11FC">
      <w:pPr>
        <w:jc w:val="both"/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p w:rsidR="00EA11FC" w:rsidRDefault="00A52F6A">
      <w:pPr>
        <w:pStyle w:val="a3"/>
        <w:spacing w:before="60" w:line="275" w:lineRule="exact"/>
        <w:ind w:left="976"/>
      </w:pPr>
      <w:r>
        <w:lastRenderedPageBreak/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5"/>
        </w:rPr>
        <w:t xml:space="preserve"> </w:t>
      </w:r>
      <w:r>
        <w:t>сообщества.</w:t>
      </w:r>
    </w:p>
    <w:p w:rsidR="00EA11FC" w:rsidRDefault="00A52F6A">
      <w:pPr>
        <w:pStyle w:val="a3"/>
        <w:ind w:firstLine="283"/>
      </w:pPr>
      <w:r>
        <w:t>Луг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сообщество</w:t>
      </w:r>
      <w:r>
        <w:rPr>
          <w:spacing w:val="35"/>
        </w:rPr>
        <w:t xml:space="preserve"> </w:t>
      </w:r>
      <w:r>
        <w:t>живых</w:t>
      </w:r>
      <w:r>
        <w:rPr>
          <w:spacing w:val="35"/>
        </w:rPr>
        <w:t xml:space="preserve"> </w:t>
      </w:r>
      <w:r>
        <w:t>организмов.</w:t>
      </w:r>
      <w:r>
        <w:rPr>
          <w:spacing w:val="33"/>
        </w:rPr>
        <w:t xml:space="preserve"> </w:t>
      </w:r>
      <w:r>
        <w:t>Поле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плодово-ягодный</w:t>
      </w:r>
      <w:r>
        <w:rPr>
          <w:spacing w:val="34"/>
        </w:rPr>
        <w:t xml:space="preserve"> </w:t>
      </w:r>
      <w:r>
        <w:t>сад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искусственные</w:t>
      </w:r>
      <w:r>
        <w:rPr>
          <w:spacing w:val="-57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организмов. Болото как</w:t>
      </w:r>
      <w:r>
        <w:rPr>
          <w:spacing w:val="-3"/>
        </w:rPr>
        <w:t xml:space="preserve"> </w:t>
      </w:r>
      <w:r>
        <w:t>природный биоценоз.</w:t>
      </w:r>
    </w:p>
    <w:p w:rsidR="00EA11FC" w:rsidRDefault="00A52F6A">
      <w:pPr>
        <w:pStyle w:val="a3"/>
        <w:ind w:firstLine="283"/>
      </w:pPr>
      <w:r>
        <w:t>Широколиственный</w:t>
      </w:r>
      <w:r>
        <w:rPr>
          <w:spacing w:val="5"/>
        </w:rPr>
        <w:t xml:space="preserve"> </w:t>
      </w:r>
      <w:r>
        <w:t>лес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сосновый</w:t>
      </w:r>
      <w:r>
        <w:rPr>
          <w:spacing w:val="5"/>
        </w:rPr>
        <w:t xml:space="preserve"> </w:t>
      </w:r>
      <w:r>
        <w:t>бор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природные</w:t>
      </w:r>
      <w:r>
        <w:rPr>
          <w:spacing w:val="3"/>
        </w:rPr>
        <w:t xml:space="preserve"> </w:t>
      </w:r>
      <w:r>
        <w:t>биоценозы.</w:t>
      </w:r>
      <w:r>
        <w:rPr>
          <w:spacing w:val="2"/>
        </w:rPr>
        <w:t xml:space="preserve"> </w:t>
      </w:r>
      <w:r>
        <w:t>Лесопарк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искусственный</w:t>
      </w:r>
      <w:r>
        <w:rPr>
          <w:spacing w:val="-57"/>
        </w:rPr>
        <w:t xml:space="preserve"> </w:t>
      </w:r>
      <w:r>
        <w:t>биоценоз.</w:t>
      </w:r>
    </w:p>
    <w:p w:rsidR="00EA11FC" w:rsidRDefault="00A52F6A">
      <w:pPr>
        <w:pStyle w:val="a3"/>
        <w:ind w:left="976"/>
      </w:pPr>
      <w:r>
        <w:t>Сезонные</w:t>
      </w:r>
      <w:r>
        <w:rPr>
          <w:spacing w:val="20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биоценозах.</w:t>
      </w:r>
      <w:r>
        <w:rPr>
          <w:spacing w:val="22"/>
        </w:rPr>
        <w:t xml:space="preserve"> </w:t>
      </w:r>
      <w:r>
        <w:t>Смена</w:t>
      </w:r>
      <w:r>
        <w:rPr>
          <w:spacing w:val="21"/>
        </w:rPr>
        <w:t xml:space="preserve"> </w:t>
      </w:r>
      <w:r>
        <w:t>биоценозов.</w:t>
      </w:r>
      <w:r>
        <w:rPr>
          <w:spacing w:val="21"/>
        </w:rPr>
        <w:t xml:space="preserve"> </w:t>
      </w:r>
      <w:r>
        <w:t>Влияние</w:t>
      </w:r>
      <w:r>
        <w:rPr>
          <w:spacing w:val="21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смену</w:t>
      </w:r>
      <w:r>
        <w:rPr>
          <w:spacing w:val="17"/>
        </w:rPr>
        <w:t xml:space="preserve"> </w:t>
      </w:r>
      <w:r>
        <w:t>биоценозов.</w:t>
      </w:r>
    </w:p>
    <w:p w:rsidR="00EA11FC" w:rsidRDefault="00A52F6A">
      <w:pPr>
        <w:pStyle w:val="a3"/>
      </w:pPr>
      <w:r>
        <w:t>Город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искусственный</w:t>
      </w:r>
      <w:r>
        <w:rPr>
          <w:spacing w:val="-4"/>
        </w:rPr>
        <w:t xml:space="preserve"> </w:t>
      </w:r>
      <w:r>
        <w:t>биоценоз.</w:t>
      </w:r>
    </w:p>
    <w:p w:rsidR="00EA11FC" w:rsidRDefault="00A52F6A">
      <w:pPr>
        <w:pStyle w:val="a3"/>
        <w:ind w:left="976" w:right="2038"/>
      </w:pPr>
      <w:r>
        <w:t>Демонстрация таблиц по биоценозу смешанного леса, луга, смены биоценозов.</w:t>
      </w:r>
      <w:r>
        <w:rPr>
          <w:spacing w:val="-5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влияния 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EA11FC" w:rsidRDefault="00A52F6A">
      <w:pPr>
        <w:pStyle w:val="a3"/>
        <w:ind w:right="125" w:firstLine="283"/>
        <w:jc w:val="both"/>
      </w:pPr>
      <w:r>
        <w:t>Природа как источник жизни человека. Использование природной среды человеком-охотником и</w:t>
      </w:r>
      <w:r>
        <w:rPr>
          <w:spacing w:val="-57"/>
        </w:rPr>
        <w:t xml:space="preserve"> </w:t>
      </w:r>
      <w:proofErr w:type="gramStart"/>
      <w:r>
        <w:t>человеком-землепашцем</w:t>
      </w:r>
      <w:proofErr w:type="gramEnd"/>
      <w:r>
        <w:t xml:space="preserve"> и пастухом, его влияние на окружающую среду. Изменения в природе в</w:t>
      </w:r>
      <w:r>
        <w:rPr>
          <w:spacing w:val="1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развитием</w:t>
      </w:r>
      <w:r>
        <w:rPr>
          <w:spacing w:val="9"/>
        </w:rPr>
        <w:t xml:space="preserve"> </w:t>
      </w:r>
      <w:r>
        <w:t>сельского</w:t>
      </w:r>
      <w:r>
        <w:rPr>
          <w:spacing w:val="11"/>
        </w:rPr>
        <w:t xml:space="preserve"> </w:t>
      </w:r>
      <w:r>
        <w:t>хозяйства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ростом</w:t>
      </w:r>
      <w:r>
        <w:rPr>
          <w:spacing w:val="10"/>
        </w:rPr>
        <w:t xml:space="preserve"> </w:t>
      </w:r>
      <w:r>
        <w:t>народонаселения.</w:t>
      </w:r>
      <w:r>
        <w:rPr>
          <w:spacing w:val="10"/>
        </w:rPr>
        <w:t xml:space="preserve"> </w:t>
      </w:r>
      <w:r>
        <w:t>Загрязнение</w:t>
      </w:r>
      <w:r>
        <w:rPr>
          <w:spacing w:val="10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в связи с развитием промышленности, ростом городов. Город как среда жизни и как загрязнитель</w:t>
      </w:r>
      <w:r>
        <w:rPr>
          <w:spacing w:val="1"/>
        </w:rPr>
        <w:t xml:space="preserve"> </w:t>
      </w:r>
      <w:r>
        <w:t>природы. Загрязнение воздушной среды современным человеком (парниковый эффект, разрушение</w:t>
      </w:r>
      <w:r>
        <w:rPr>
          <w:spacing w:val="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экрана,</w:t>
      </w:r>
      <w:r>
        <w:rPr>
          <w:spacing w:val="-1"/>
        </w:rPr>
        <w:t xml:space="preserve"> </w:t>
      </w:r>
      <w:r>
        <w:t>кислотные</w:t>
      </w:r>
      <w:r>
        <w:rPr>
          <w:spacing w:val="-3"/>
        </w:rPr>
        <w:t xml:space="preserve"> </w:t>
      </w:r>
      <w:r>
        <w:t>дожди). Охрана</w:t>
      </w:r>
      <w:r>
        <w:rPr>
          <w:spacing w:val="-5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среды от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загрязнения.</w:t>
      </w:r>
    </w:p>
    <w:p w:rsidR="00EA11FC" w:rsidRDefault="00A52F6A">
      <w:pPr>
        <w:pStyle w:val="a3"/>
        <w:ind w:right="121" w:firstLine="283"/>
        <w:jc w:val="right"/>
      </w:pPr>
      <w:r>
        <w:t>Загрязнение и охрана водных богатств Земли. Влияние окружающей среды на здоровье человека.</w:t>
      </w:r>
      <w:r>
        <w:rPr>
          <w:spacing w:val="-57"/>
        </w:rPr>
        <w:t xml:space="preserve"> </w:t>
      </w:r>
      <w:r>
        <w:t>Потери</w:t>
      </w:r>
      <w:r>
        <w:rPr>
          <w:spacing w:val="32"/>
        </w:rPr>
        <w:t xml:space="preserve"> </w:t>
      </w:r>
      <w:r>
        <w:t>почвы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охрана.</w:t>
      </w:r>
      <w:r>
        <w:rPr>
          <w:spacing w:val="32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растительный</w:t>
      </w:r>
      <w:r>
        <w:rPr>
          <w:spacing w:val="31"/>
        </w:rPr>
        <w:t xml:space="preserve"> </w:t>
      </w:r>
      <w:r>
        <w:t>мир.</w:t>
      </w:r>
      <w:r>
        <w:rPr>
          <w:spacing w:val="32"/>
        </w:rPr>
        <w:t xml:space="preserve"> </w:t>
      </w:r>
      <w:r>
        <w:t>Охрана</w:t>
      </w:r>
      <w:r>
        <w:rPr>
          <w:spacing w:val="31"/>
        </w:rPr>
        <w:t xml:space="preserve"> </w:t>
      </w:r>
      <w:r>
        <w:t>растений.</w:t>
      </w:r>
      <w:r>
        <w:rPr>
          <w:spacing w:val="3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пожары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борьба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ними.</w:t>
      </w:r>
      <w:r>
        <w:rPr>
          <w:spacing w:val="29"/>
        </w:rPr>
        <w:t xml:space="preserve"> </w:t>
      </w:r>
      <w:r>
        <w:t>Воздействия</w:t>
      </w:r>
      <w:r>
        <w:rPr>
          <w:spacing w:val="27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животный</w:t>
      </w:r>
      <w:r>
        <w:rPr>
          <w:spacing w:val="28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охрана.</w:t>
      </w:r>
      <w:r>
        <w:rPr>
          <w:spacing w:val="29"/>
        </w:rPr>
        <w:t xml:space="preserve"> </w:t>
      </w:r>
      <w:r>
        <w:t>Значение</w:t>
      </w:r>
    </w:p>
    <w:p w:rsidR="00EA11FC" w:rsidRDefault="00A52F6A">
      <w:pPr>
        <w:pStyle w:val="a3"/>
        <w:spacing w:before="1"/>
        <w:jc w:val="both"/>
      </w:pPr>
      <w:r>
        <w:t>заповедных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природы.</w:t>
      </w:r>
    </w:p>
    <w:p w:rsidR="00EA11FC" w:rsidRDefault="00A52F6A">
      <w:pPr>
        <w:pStyle w:val="a3"/>
        <w:ind w:left="976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народонаселения.</w:t>
      </w:r>
    </w:p>
    <w:p w:rsidR="00EA11FC" w:rsidRDefault="00A52F6A">
      <w:pPr>
        <w:pStyle w:val="a3"/>
        <w:ind w:right="127" w:firstLine="283"/>
        <w:jc w:val="both"/>
      </w:pPr>
      <w:r>
        <w:t>Демонстрация таблиц по экологии и охране природы, слайдов, видеофильмов, журналов и книг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экологии и охране</w:t>
      </w:r>
      <w:r>
        <w:rPr>
          <w:spacing w:val="-1"/>
        </w:rPr>
        <w:t xml:space="preserve"> </w:t>
      </w:r>
      <w:r>
        <w:t>окружающей природной</w:t>
      </w:r>
    </w:p>
    <w:p w:rsidR="00EA11FC" w:rsidRDefault="00A52F6A">
      <w:pPr>
        <w:pStyle w:val="a3"/>
        <w:ind w:right="125" w:firstLine="283"/>
        <w:jc w:val="both"/>
      </w:pP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таксономических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6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-3"/>
        </w:rPr>
        <w:t xml:space="preserve"> </w:t>
      </w:r>
      <w:r>
        <w:t>характеристики растений</w:t>
      </w:r>
      <w:r>
        <w:rPr>
          <w:spacing w:val="-2"/>
        </w:rPr>
        <w:t xml:space="preserve"> </w:t>
      </w:r>
      <w:r>
        <w:t>и животных.</w:t>
      </w:r>
    </w:p>
    <w:p w:rsidR="00EA11FC" w:rsidRDefault="00A52F6A">
      <w:pPr>
        <w:pStyle w:val="a3"/>
        <w:ind w:left="1036"/>
        <w:jc w:val="both"/>
      </w:pPr>
      <w:r>
        <w:t>Микроскопическое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простейших.</w:t>
      </w:r>
    </w:p>
    <w:p w:rsidR="00EA11FC" w:rsidRDefault="00A52F6A">
      <w:pPr>
        <w:pStyle w:val="a3"/>
        <w:ind w:right="128" w:firstLine="283"/>
        <w:jc w:val="both"/>
      </w:pPr>
      <w:r>
        <w:t xml:space="preserve">Жизненный цикл паразитических плоских червей. Тип Круглые черви. </w:t>
      </w:r>
      <w:proofErr w:type="spellStart"/>
      <w:r>
        <w:t>Целомические</w:t>
      </w:r>
      <w:proofErr w:type="spellEnd"/>
      <w:r>
        <w:t xml:space="preserve"> животные.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Представители класса</w:t>
      </w:r>
      <w:r>
        <w:rPr>
          <w:spacing w:val="1"/>
        </w:rPr>
        <w:t xml:space="preserve"> </w:t>
      </w:r>
      <w:r>
        <w:t>Олигохеты,</w:t>
      </w:r>
      <w:r>
        <w:rPr>
          <w:spacing w:val="-1"/>
        </w:rPr>
        <w:t xml:space="preserve"> </w:t>
      </w:r>
      <w:r>
        <w:t>Полихеты,</w:t>
      </w:r>
      <w:r>
        <w:rPr>
          <w:spacing w:val="-3"/>
        </w:rPr>
        <w:t xml:space="preserve"> </w:t>
      </w:r>
      <w:r>
        <w:t>пиявки.</w:t>
      </w:r>
      <w:r>
        <w:rPr>
          <w:spacing w:val="-1"/>
        </w:rPr>
        <w:t xml:space="preserve"> </w:t>
      </w:r>
      <w:r>
        <w:t>Гирудотерапия.</w:t>
      </w:r>
    </w:p>
    <w:p w:rsidR="00EA11FC" w:rsidRDefault="00A52F6A">
      <w:pPr>
        <w:pStyle w:val="a3"/>
        <w:ind w:right="129" w:firstLine="283"/>
        <w:jc w:val="both"/>
      </w:pPr>
      <w:r>
        <w:t>Определение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(класс</w:t>
      </w:r>
      <w:r>
        <w:rPr>
          <w:spacing w:val="-57"/>
        </w:rPr>
        <w:t xml:space="preserve"> </w:t>
      </w:r>
      <w:r>
        <w:t>Брюхоногие</w:t>
      </w:r>
      <w:r>
        <w:rPr>
          <w:spacing w:val="-2"/>
        </w:rPr>
        <w:t xml:space="preserve"> </w:t>
      </w:r>
      <w:r>
        <w:t>и класс</w:t>
      </w:r>
      <w:r>
        <w:rPr>
          <w:spacing w:val="-1"/>
        </w:rPr>
        <w:t xml:space="preserve"> </w:t>
      </w:r>
      <w:r>
        <w:t>Двустворчатые).</w:t>
      </w:r>
    </w:p>
    <w:p w:rsidR="00EA11FC" w:rsidRDefault="00A52F6A">
      <w:pPr>
        <w:pStyle w:val="a3"/>
        <w:ind w:left="976"/>
        <w:jc w:val="both"/>
      </w:pPr>
      <w:r>
        <w:t>Тип</w:t>
      </w:r>
      <w:r>
        <w:rPr>
          <w:spacing w:val="-3"/>
        </w:rPr>
        <w:t xml:space="preserve"> </w:t>
      </w:r>
      <w:r>
        <w:t>Членистоногие.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Ароморфозы</w:t>
      </w:r>
      <w:r>
        <w:rPr>
          <w:spacing w:val="-2"/>
        </w:rPr>
        <w:t xml:space="preserve"> </w:t>
      </w:r>
      <w:r>
        <w:t>типа.</w:t>
      </w:r>
    </w:p>
    <w:p w:rsidR="00EA11FC" w:rsidRDefault="00A52F6A">
      <w:pPr>
        <w:pStyle w:val="a3"/>
        <w:ind w:right="123" w:firstLine="283"/>
        <w:jc w:val="both"/>
      </w:pPr>
      <w:r>
        <w:t>Тип</w:t>
      </w:r>
      <w:r>
        <w:rPr>
          <w:spacing w:val="1"/>
        </w:rPr>
        <w:t xml:space="preserve"> </w:t>
      </w:r>
      <w:r>
        <w:t>Хордовые.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подтипов</w:t>
      </w:r>
      <w:r>
        <w:rPr>
          <w:spacing w:val="1"/>
        </w:rPr>
        <w:t xml:space="preserve"> </w:t>
      </w:r>
      <w:proofErr w:type="spellStart"/>
      <w:r>
        <w:t>Личиночнохордовые</w:t>
      </w:r>
      <w:proofErr w:type="spellEnd"/>
      <w:r>
        <w:rPr>
          <w:spacing w:val="1"/>
        </w:rPr>
        <w:t xml:space="preserve"> </w:t>
      </w:r>
      <w:r>
        <w:t>(Оболочники).</w:t>
      </w:r>
      <w:r>
        <w:rPr>
          <w:spacing w:val="1"/>
        </w:rPr>
        <w:t xml:space="preserve"> </w:t>
      </w:r>
      <w:r>
        <w:t>Бесчерепные Черепные (Позвоночные). Классы Хрящевые рыбы и Костные рыбы</w:t>
      </w:r>
      <w:r>
        <w:rPr>
          <w:spacing w:val="1"/>
        </w:rPr>
        <w:t xml:space="preserve"> </w:t>
      </w:r>
      <w:r>
        <w:t>Изучение внешнего и внутреннего строения рыбы. Определение возраста рыбы по чешуе. Изучение</w:t>
      </w:r>
      <w:r>
        <w:rPr>
          <w:spacing w:val="1"/>
        </w:rPr>
        <w:t xml:space="preserve"> </w:t>
      </w:r>
      <w:r>
        <w:t>скелета рыбы. Составление сравнительной характеристики подтипов, выявление приспособлений</w:t>
      </w:r>
      <w:r>
        <w:rPr>
          <w:spacing w:val="1"/>
        </w:rPr>
        <w:t xml:space="preserve"> </w:t>
      </w:r>
      <w:r>
        <w:t>рыб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водной среде</w:t>
      </w:r>
      <w:r>
        <w:rPr>
          <w:spacing w:val="-2"/>
        </w:rPr>
        <w:t xml:space="preserve"> </w:t>
      </w:r>
      <w:r>
        <w:t>обитания, изучение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 рыб.</w:t>
      </w:r>
    </w:p>
    <w:p w:rsidR="00EA11FC" w:rsidRDefault="00A52F6A">
      <w:pPr>
        <w:pStyle w:val="a3"/>
        <w:ind w:right="127" w:firstLine="283"/>
        <w:jc w:val="both"/>
      </w:pPr>
      <w:r>
        <w:t>Класс</w:t>
      </w:r>
      <w:r>
        <w:rPr>
          <w:spacing w:val="1"/>
        </w:rPr>
        <w:t xml:space="preserve"> </w:t>
      </w:r>
      <w:r>
        <w:t>Земноводные</w:t>
      </w:r>
      <w:r>
        <w:rPr>
          <w:spacing w:val="1"/>
        </w:rPr>
        <w:t xml:space="preserve"> </w:t>
      </w:r>
      <w:r>
        <w:t>(Амфибии).</w:t>
      </w:r>
      <w:r>
        <w:rPr>
          <w:spacing w:val="1"/>
        </w:rPr>
        <w:t xml:space="preserve"> </w:t>
      </w:r>
      <w:r>
        <w:t>Амфибии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-1"/>
        </w:rPr>
        <w:t xml:space="preserve"> </w:t>
      </w:r>
      <w:r>
        <w:t>области.</w:t>
      </w:r>
    </w:p>
    <w:p w:rsidR="00EA11FC" w:rsidRDefault="00A52F6A">
      <w:pPr>
        <w:pStyle w:val="a3"/>
        <w:spacing w:before="1"/>
        <w:ind w:right="129" w:firstLine="283"/>
        <w:jc w:val="both"/>
      </w:pPr>
      <w:r>
        <w:t>Класс Пресмыкающиеся (Рептилии). Составление сравнительной характеристики земноводных и</w:t>
      </w:r>
      <w:r>
        <w:rPr>
          <w:spacing w:val="-57"/>
        </w:rPr>
        <w:t xml:space="preserve"> </w:t>
      </w:r>
      <w:r>
        <w:t>пресмыкающихся.</w:t>
      </w:r>
    </w:p>
    <w:p w:rsidR="00EA11FC" w:rsidRDefault="00A52F6A">
      <w:pPr>
        <w:pStyle w:val="a3"/>
        <w:ind w:right="122" w:firstLine="283"/>
        <w:jc w:val="both"/>
      </w:pPr>
      <w:r>
        <w:t xml:space="preserve">Класс Птицы. Приспособление птиц к </w:t>
      </w:r>
      <w:proofErr w:type="spellStart"/>
      <w:r>
        <w:t>полѐту</w:t>
      </w:r>
      <w:proofErr w:type="spellEnd"/>
      <w:r>
        <w:t>. Внешнее строение птицы. Перьевой покров 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перьев.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куриного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птиц.</w:t>
      </w:r>
      <w:r>
        <w:rPr>
          <w:spacing w:val="5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удивительные</w:t>
      </w:r>
      <w:r>
        <w:rPr>
          <w:spacing w:val="-3"/>
        </w:rPr>
        <w:t xml:space="preserve"> </w:t>
      </w:r>
      <w:r>
        <w:t>птицы</w:t>
      </w:r>
      <w:r>
        <w:rPr>
          <w:spacing w:val="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Миграции</w:t>
      </w:r>
      <w:r>
        <w:rPr>
          <w:spacing w:val="-1"/>
        </w:rPr>
        <w:t xml:space="preserve"> </w:t>
      </w:r>
      <w:r>
        <w:t>птиц: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EA11FC" w:rsidRDefault="00A52F6A">
      <w:pPr>
        <w:pStyle w:val="a3"/>
        <w:ind w:right="127" w:firstLine="283"/>
        <w:jc w:val="both"/>
      </w:pPr>
      <w:r>
        <w:t>Класс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основных отрядов класса</w:t>
      </w:r>
      <w:r>
        <w:rPr>
          <w:spacing w:val="-1"/>
        </w:rPr>
        <w:t xml:space="preserve"> </w:t>
      </w:r>
      <w:r>
        <w:t>Млекопитающие.</w:t>
      </w:r>
    </w:p>
    <w:p w:rsidR="00EA11FC" w:rsidRDefault="00A52F6A">
      <w:pPr>
        <w:pStyle w:val="a3"/>
        <w:ind w:right="120" w:firstLine="283"/>
        <w:jc w:val="both"/>
      </w:pPr>
      <w:r>
        <w:t>Изучение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фаун,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животных, объединенных общностью области распространения. Зоогеографическое подразделение</w:t>
      </w:r>
      <w:r>
        <w:rPr>
          <w:spacing w:val="1"/>
        </w:rPr>
        <w:t xml:space="preserve"> </w:t>
      </w:r>
      <w:r>
        <w:t>Мирового океана. Экологическая характеристика и характерные представители фауны 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зоогеографические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Зоогеографическое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суши: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зоогеографического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островных</w:t>
      </w:r>
      <w:r>
        <w:rPr>
          <w:spacing w:val="1"/>
        </w:rPr>
        <w:t xml:space="preserve"> </w:t>
      </w:r>
      <w:r>
        <w:t>фаун.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зоогеографических</w:t>
      </w:r>
      <w:r>
        <w:rPr>
          <w:spacing w:val="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суши, составление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островных сообществ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эндемиков.</w:t>
      </w:r>
    </w:p>
    <w:p w:rsidR="00EA11FC" w:rsidRDefault="00A52F6A">
      <w:pPr>
        <w:pStyle w:val="a3"/>
        <w:ind w:right="129" w:firstLine="283"/>
        <w:jc w:val="both"/>
      </w:pPr>
      <w:r>
        <w:t xml:space="preserve">Экскурсия: Многообразие животных в НСО. Обитание в сообществах. Животные, </w:t>
      </w:r>
      <w:proofErr w:type="spellStart"/>
      <w:r>
        <w:t>занесѐнные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:rsidR="00EA11FC" w:rsidRDefault="00A52F6A">
      <w:pPr>
        <w:pStyle w:val="a3"/>
        <w:ind w:left="1036"/>
        <w:jc w:val="both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</w:p>
    <w:p w:rsidR="00EA11FC" w:rsidRDefault="00EA11FC">
      <w:pPr>
        <w:jc w:val="both"/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p w:rsidR="00EA11FC" w:rsidRDefault="00A52F6A">
      <w:pPr>
        <w:pStyle w:val="1"/>
        <w:spacing w:before="65"/>
        <w:ind w:left="2811" w:right="2244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кружка</w:t>
      </w:r>
      <w:r>
        <w:rPr>
          <w:spacing w:val="57"/>
        </w:rPr>
        <w:t xml:space="preserve"> </w:t>
      </w:r>
      <w:r>
        <w:t>«Юный</w:t>
      </w:r>
      <w:r>
        <w:rPr>
          <w:spacing w:val="-3"/>
        </w:rPr>
        <w:t xml:space="preserve"> </w:t>
      </w:r>
      <w:r>
        <w:t>биолог»</w:t>
      </w:r>
    </w:p>
    <w:p w:rsidR="00EA11FC" w:rsidRDefault="00EA11FC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2127"/>
      </w:tblGrid>
      <w:tr w:rsidR="00EA11FC">
        <w:trPr>
          <w:trHeight w:val="551"/>
        </w:trPr>
        <w:tc>
          <w:tcPr>
            <w:tcW w:w="8190" w:type="dxa"/>
          </w:tcPr>
          <w:p w:rsidR="00EA11FC" w:rsidRDefault="00A52F6A">
            <w:pPr>
              <w:pStyle w:val="TableParagraph"/>
              <w:spacing w:before="133" w:line="240" w:lineRule="auto"/>
              <w:ind w:left="3798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76" w:lineRule="exact"/>
              <w:ind w:left="756" w:right="39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A11FC">
        <w:trPr>
          <w:trHeight w:val="276"/>
        </w:trPr>
        <w:tc>
          <w:tcPr>
            <w:tcW w:w="10317" w:type="dxa"/>
            <w:gridSpan w:val="2"/>
          </w:tcPr>
          <w:p w:rsidR="00EA11FC" w:rsidRDefault="00A52F6A">
            <w:pPr>
              <w:pStyle w:val="TableParagraph"/>
              <w:spacing w:line="256" w:lineRule="exact"/>
              <w:ind w:left="4337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A11FC">
        <w:trPr>
          <w:trHeight w:val="278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EA11FC">
        <w:trPr>
          <w:trHeight w:val="275"/>
        </w:trPr>
        <w:tc>
          <w:tcPr>
            <w:tcW w:w="10317" w:type="dxa"/>
            <w:gridSpan w:val="2"/>
          </w:tcPr>
          <w:p w:rsidR="00EA11FC" w:rsidRDefault="00A52F6A">
            <w:pPr>
              <w:pStyle w:val="TableParagraph"/>
              <w:spacing w:line="256" w:lineRule="exact"/>
              <w:ind w:left="4336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экология?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11FC">
        <w:trPr>
          <w:trHeight w:val="277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EA11FC">
        <w:trPr>
          <w:trHeight w:val="275"/>
        </w:trPr>
        <w:tc>
          <w:tcPr>
            <w:tcW w:w="10317" w:type="dxa"/>
            <w:gridSpan w:val="2"/>
          </w:tcPr>
          <w:p w:rsidR="00EA11FC" w:rsidRDefault="00A52F6A">
            <w:pPr>
              <w:pStyle w:val="TableParagraph"/>
              <w:spacing w:line="256" w:lineRule="exact"/>
              <w:ind w:left="4336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A11FC">
        <w:trPr>
          <w:trHeight w:val="276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11FC">
        <w:trPr>
          <w:trHeight w:val="277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8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EA11FC">
        <w:trPr>
          <w:trHeight w:val="275"/>
        </w:trPr>
        <w:tc>
          <w:tcPr>
            <w:tcW w:w="8190" w:type="dxa"/>
          </w:tcPr>
          <w:p w:rsidR="00EA11FC" w:rsidRDefault="00A52F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2127" w:type="dxa"/>
          </w:tcPr>
          <w:p w:rsidR="00EA11FC" w:rsidRDefault="00A52F6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102</w:t>
            </w:r>
          </w:p>
        </w:tc>
      </w:tr>
    </w:tbl>
    <w:p w:rsidR="00EA11FC" w:rsidRDefault="00EA11FC">
      <w:pPr>
        <w:pStyle w:val="a3"/>
        <w:spacing w:before="8"/>
        <w:ind w:left="0"/>
        <w:rPr>
          <w:b/>
          <w:sz w:val="23"/>
        </w:rPr>
      </w:pPr>
    </w:p>
    <w:p w:rsidR="00EA11FC" w:rsidRDefault="00A52F6A">
      <w:pPr>
        <w:ind w:left="2811" w:right="224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A11FC" w:rsidRDefault="00EA11FC">
      <w:pPr>
        <w:pStyle w:val="a3"/>
        <w:ind w:left="0"/>
        <w:rPr>
          <w:b/>
        </w:rPr>
      </w:pPr>
    </w:p>
    <w:p w:rsidR="00EA11FC" w:rsidRDefault="00A52F6A">
      <w:pPr>
        <w:pStyle w:val="1"/>
        <w:ind w:left="4088" w:right="3519"/>
      </w:pPr>
      <w:r>
        <w:t>(Первый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обучения)</w:t>
      </w:r>
    </w:p>
    <w:p w:rsidR="00EA11FC" w:rsidRDefault="00EA11F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5103"/>
        <w:gridCol w:w="960"/>
      </w:tblGrid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A11FC" w:rsidRDefault="00A52F6A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73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EA11FC" w:rsidRDefault="00A52F6A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A11FC">
        <w:trPr>
          <w:trHeight w:val="275"/>
        </w:trPr>
        <w:tc>
          <w:tcPr>
            <w:tcW w:w="10425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EA11FC">
        <w:trPr>
          <w:trHeight w:val="828"/>
        </w:trPr>
        <w:tc>
          <w:tcPr>
            <w:tcW w:w="675" w:type="dxa"/>
          </w:tcPr>
          <w:p w:rsidR="00EA11FC" w:rsidRDefault="00A52F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Выбор тем проекта, работа в группах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7"/>
        </w:trPr>
        <w:tc>
          <w:tcPr>
            <w:tcW w:w="10425" w:type="dxa"/>
            <w:gridSpan w:val="4"/>
          </w:tcPr>
          <w:p w:rsidR="00EA11FC" w:rsidRDefault="00A52F6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натуралистом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инструкциями,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антропологом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3"/>
        </w:trPr>
        <w:tc>
          <w:tcPr>
            <w:tcW w:w="675" w:type="dxa"/>
          </w:tcPr>
          <w:p w:rsidR="00EA11FC" w:rsidRDefault="00A52F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649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A11FC" w:rsidRDefault="00A52F6A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семени фасоли»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Просмотр видеофильма, постановка опыта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2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 ученым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естествоиспытателей.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379"/>
        </w:trPr>
        <w:tc>
          <w:tcPr>
            <w:tcW w:w="675" w:type="dxa"/>
          </w:tcPr>
          <w:p w:rsidR="00EA11FC" w:rsidRDefault="00A52F6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открывающим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невидимое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A11FC" w:rsidRDefault="00A52F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A11FC" w:rsidRDefault="00A52F6A">
            <w:pPr>
              <w:pStyle w:val="TableParagraph"/>
              <w:spacing w:line="270" w:lineRule="atLeast"/>
              <w:ind w:right="1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54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цитологом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3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Почувствуй себя гистологом.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A11FC" w:rsidRDefault="00A52F6A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37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Просмотр видеофильма, постановка опыта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8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биохимиком.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A11FC" w:rsidRDefault="00EA11FC">
      <w:pPr>
        <w:rPr>
          <w:sz w:val="20"/>
        </w:rPr>
        <w:sectPr w:rsidR="00EA11FC">
          <w:pgSz w:w="11910" w:h="16840"/>
          <w:pgMar w:top="34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5103"/>
        <w:gridCol w:w="960"/>
      </w:tblGrid>
      <w:tr w:rsidR="00EA11FC">
        <w:trPr>
          <w:trHeight w:val="551"/>
        </w:trPr>
        <w:tc>
          <w:tcPr>
            <w:tcW w:w="675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естествоиспытателей.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4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A11FC" w:rsidRDefault="00A52F6A">
            <w:pPr>
              <w:pStyle w:val="TableParagraph"/>
              <w:spacing w:line="276" w:lineRule="exact"/>
              <w:ind w:right="773"/>
              <w:rPr>
                <w:sz w:val="24"/>
              </w:rPr>
            </w:pPr>
            <w:r>
              <w:rPr>
                <w:sz w:val="24"/>
              </w:rPr>
              <w:t>«Исследование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54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эволюционистом.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систематиком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организмам: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китайская.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вирусологом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фотографии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вирусов,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фотоколлекции.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бактериологом.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1"/>
        </w:trPr>
        <w:tc>
          <w:tcPr>
            <w:tcW w:w="675" w:type="dxa"/>
            <w:tcBorders>
              <w:bottom w:val="single" w:sz="6" w:space="0" w:color="000000"/>
            </w:tcBorders>
          </w:tcPr>
          <w:p w:rsidR="00EA11FC" w:rsidRDefault="00A52F6A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A11FC" w:rsidRDefault="00A52F6A">
            <w:pPr>
              <w:pStyle w:val="TableParagraph"/>
              <w:spacing w:line="240" w:lineRule="auto"/>
              <w:ind w:right="551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альгологом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EA11FC" w:rsidRDefault="00A52F6A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спирогиры».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спирогиры.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1"/>
        </w:trPr>
        <w:tc>
          <w:tcPr>
            <w:tcW w:w="675" w:type="dxa"/>
            <w:tcBorders>
              <w:top w:val="single" w:sz="6" w:space="0" w:color="000000"/>
            </w:tcBorders>
          </w:tcPr>
          <w:p w:rsidR="00EA11FC" w:rsidRDefault="00A52F6A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EA11FC" w:rsidRDefault="00A52F6A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протозоологом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A11FC" w:rsidRDefault="00A52F6A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EA11FC" w:rsidRDefault="00A52F6A">
            <w:pPr>
              <w:pStyle w:val="TableParagraph"/>
              <w:spacing w:line="240" w:lineRule="auto"/>
              <w:ind w:right="1121"/>
              <w:rPr>
                <w:sz w:val="24"/>
              </w:rPr>
            </w:pPr>
            <w:r>
              <w:rPr>
                <w:sz w:val="24"/>
              </w:rPr>
              <w:t>Комментируют содержание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микропрепаратами.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376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микологом.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EA11FC" w:rsidRDefault="00A52F6A">
            <w:pPr>
              <w:pStyle w:val="TableParagraph"/>
              <w:spacing w:line="270" w:lineRule="atLeast"/>
              <w:ind w:right="1049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плесени,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ее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Проводить опыт, </w:t>
            </w:r>
            <w:proofErr w:type="gramStart"/>
            <w:r>
              <w:rPr>
                <w:sz w:val="24"/>
              </w:rPr>
              <w:t>доказывающий</w:t>
            </w:r>
            <w:proofErr w:type="gramEnd"/>
            <w:r>
              <w:rPr>
                <w:sz w:val="24"/>
              </w:rPr>
              <w:t xml:space="preserve"> что плесень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48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6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фотографируют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кормушках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живет?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2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аквариумистом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аквариума,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37" w:lineRule="auto"/>
              <w:ind w:right="818"/>
              <w:rPr>
                <w:sz w:val="24"/>
              </w:rPr>
            </w:pPr>
            <w:r>
              <w:rPr>
                <w:sz w:val="24"/>
              </w:rPr>
              <w:t>Формулируют и выдвигают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7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5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зоогеографом.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игру-путаницу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дендрологом.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3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772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этологом.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A11FC" w:rsidRDefault="00A52F6A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Наблюдение за домашним животным,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2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фольклористом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народных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сказаний,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организмам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палеонтологом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травянистых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гербария.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следопытом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1106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766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A11FC" w:rsidRDefault="00A52F6A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Наблюдение за передвижением инфузории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туфельки,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A11FC" w:rsidRDefault="00EA11FC">
      <w:pPr>
        <w:rPr>
          <w:sz w:val="24"/>
        </w:rPr>
        <w:sectPr w:rsidR="00EA11FC">
          <w:pgSz w:w="11910" w:h="16840"/>
          <w:pgMar w:top="40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5103"/>
        <w:gridCol w:w="960"/>
      </w:tblGrid>
      <w:tr w:rsidR="00EA11FC">
        <w:trPr>
          <w:trHeight w:val="1103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EA11FC" w:rsidRDefault="00A52F6A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40" w:lineRule="auto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основных действий по высадке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 и поддержания периода вегетации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67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экотуристом</w:t>
            </w:r>
            <w:proofErr w:type="spellEnd"/>
            <w:r>
              <w:rPr>
                <w:sz w:val="24"/>
              </w:rPr>
              <w:t>.</w:t>
            </w:r>
          </w:p>
          <w:p w:rsidR="00EA11FC" w:rsidRDefault="00A52F6A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«Виртуальное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НСО».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10425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A11FC">
        <w:trPr>
          <w:trHeight w:val="275"/>
        </w:trPr>
        <w:tc>
          <w:tcPr>
            <w:tcW w:w="675" w:type="dxa"/>
          </w:tcPr>
          <w:p w:rsidR="00EA11FC" w:rsidRDefault="00A52F6A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1"/>
        </w:trPr>
        <w:tc>
          <w:tcPr>
            <w:tcW w:w="675" w:type="dxa"/>
          </w:tcPr>
          <w:p w:rsidR="00EA11FC" w:rsidRDefault="00A52F6A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7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5103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6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A11FC" w:rsidRDefault="00EA11FC">
      <w:pPr>
        <w:pStyle w:val="a3"/>
        <w:spacing w:before="7"/>
        <w:ind w:left="0"/>
        <w:rPr>
          <w:b/>
          <w:sz w:val="16"/>
        </w:rPr>
      </w:pPr>
    </w:p>
    <w:p w:rsidR="00EA11FC" w:rsidRDefault="00A52F6A">
      <w:pPr>
        <w:spacing w:before="90"/>
        <w:ind w:left="4088" w:right="3519"/>
        <w:jc w:val="center"/>
        <w:rPr>
          <w:b/>
          <w:sz w:val="24"/>
        </w:rPr>
      </w:pPr>
      <w:r>
        <w:rPr>
          <w:b/>
          <w:sz w:val="24"/>
        </w:rPr>
        <w:t>(Второй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обучения)</w:t>
      </w:r>
    </w:p>
    <w:p w:rsidR="00EA11FC" w:rsidRDefault="00EA11F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02"/>
        <w:gridCol w:w="5106"/>
        <w:gridCol w:w="958"/>
      </w:tblGrid>
      <w:tr w:rsidR="00EA11FC">
        <w:trPr>
          <w:trHeight w:val="554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76" w:lineRule="exact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75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58" w:type="dxa"/>
          </w:tcPr>
          <w:p w:rsidR="00EA11FC" w:rsidRDefault="00A52F6A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A11FC">
        <w:trPr>
          <w:trHeight w:val="275"/>
        </w:trPr>
        <w:tc>
          <w:tcPr>
            <w:tcW w:w="10426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</w:tr>
      <w:tr w:rsidR="00EA11FC">
        <w:trPr>
          <w:trHeight w:val="552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10426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3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70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10426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2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минералы.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видеофильма.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277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8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Атмосфера.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827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tabs>
                <w:tab w:val="left" w:pos="1776"/>
                <w:tab w:val="left" w:pos="3456"/>
              </w:tabs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40" w:lineRule="auto"/>
              <w:ind w:right="1039"/>
              <w:rPr>
                <w:sz w:val="24"/>
              </w:rPr>
            </w:pPr>
            <w:r>
              <w:rPr>
                <w:sz w:val="24"/>
              </w:rPr>
              <w:t>Презентация. Просмотр видеофильма.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tabs>
                <w:tab w:val="left" w:pos="256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z w:val="24"/>
              </w:rPr>
              <w:tab/>
              <w:t>атмосферы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Гидросфера.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2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278"/>
        </w:trPr>
        <w:tc>
          <w:tcPr>
            <w:tcW w:w="10426" w:type="dxa"/>
            <w:gridSpan w:val="4"/>
          </w:tcPr>
          <w:p w:rsidR="00EA11FC" w:rsidRDefault="00A52F6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размножению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A11FC" w:rsidRDefault="00EA11FC">
      <w:pPr>
        <w:rPr>
          <w:sz w:val="20"/>
        </w:rPr>
        <w:sectPr w:rsidR="00EA11FC">
          <w:pgSz w:w="11910" w:h="16840"/>
          <w:pgMar w:top="40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02"/>
        <w:gridCol w:w="5106"/>
        <w:gridCol w:w="958"/>
      </w:tblGrid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tabs>
                <w:tab w:val="left" w:pos="278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z w:val="24"/>
              </w:rPr>
              <w:tab/>
              <w:t>растения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56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11FC">
        <w:trPr>
          <w:trHeight w:val="552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EA11FC" w:rsidRDefault="00A52F6A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tabs>
                <w:tab w:val="left" w:pos="1167"/>
                <w:tab w:val="left" w:pos="298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Барабинского</w:t>
            </w:r>
            <w:proofErr w:type="spellEnd"/>
            <w:r>
              <w:rPr>
                <w:sz w:val="24"/>
              </w:rPr>
              <w:tab/>
              <w:t>района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EA11FC" w:rsidRDefault="00A52F6A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флору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фауну.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3"/>
        </w:trPr>
        <w:tc>
          <w:tcPr>
            <w:tcW w:w="560" w:type="dxa"/>
          </w:tcPr>
          <w:p w:rsidR="00EA11FC" w:rsidRDefault="00A52F6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EA11FC" w:rsidRDefault="00A52F6A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275"/>
        </w:trPr>
        <w:tc>
          <w:tcPr>
            <w:tcW w:w="10426" w:type="dxa"/>
            <w:gridSpan w:val="4"/>
          </w:tcPr>
          <w:p w:rsidR="00EA11FC" w:rsidRDefault="00A52F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EA11FC" w:rsidRDefault="00A52F6A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560" w:type="dxa"/>
          </w:tcPr>
          <w:p w:rsidR="00EA11FC" w:rsidRDefault="00A52F6A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:rsidR="00EA11FC" w:rsidRDefault="00A52F6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EA11FC" w:rsidRDefault="00A52F6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5106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58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A11FC" w:rsidRDefault="00EA11FC">
      <w:pPr>
        <w:pStyle w:val="a3"/>
        <w:spacing w:before="8"/>
        <w:ind w:left="0"/>
        <w:rPr>
          <w:b/>
          <w:sz w:val="16"/>
        </w:rPr>
      </w:pPr>
    </w:p>
    <w:p w:rsidR="00EA11FC" w:rsidRDefault="00A52F6A">
      <w:pPr>
        <w:pStyle w:val="1"/>
        <w:spacing w:before="90"/>
        <w:ind w:left="4088" w:right="3519"/>
      </w:pPr>
      <w:r>
        <w:t>(Третий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обучения)</w:t>
      </w:r>
    </w:p>
    <w:p w:rsidR="00EA11FC" w:rsidRDefault="00EA11F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9"/>
        <w:gridCol w:w="4743"/>
        <w:gridCol w:w="4040"/>
        <w:gridCol w:w="991"/>
      </w:tblGrid>
      <w:tr w:rsidR="00EA11FC">
        <w:trPr>
          <w:trHeight w:val="654"/>
        </w:trPr>
        <w:tc>
          <w:tcPr>
            <w:tcW w:w="569" w:type="dxa"/>
          </w:tcPr>
          <w:p w:rsidR="00EA11FC" w:rsidRDefault="00A52F6A">
            <w:pPr>
              <w:pStyle w:val="TableParagraph"/>
              <w:spacing w:line="240" w:lineRule="auto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2" w:type="dxa"/>
            <w:gridSpan w:val="2"/>
          </w:tcPr>
          <w:p w:rsidR="00EA11FC" w:rsidRDefault="00A52F6A">
            <w:pPr>
              <w:pStyle w:val="TableParagraph"/>
              <w:spacing w:line="273" w:lineRule="exact"/>
              <w:ind w:left="1687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left="1274" w:right="405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1" w:type="dxa"/>
          </w:tcPr>
          <w:p w:rsidR="00EA11FC" w:rsidRDefault="00A52F6A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A11FC">
        <w:trPr>
          <w:trHeight w:val="395"/>
        </w:trPr>
        <w:tc>
          <w:tcPr>
            <w:tcW w:w="10492" w:type="dxa"/>
            <w:gridSpan w:val="5"/>
          </w:tcPr>
          <w:p w:rsidR="00EA11FC" w:rsidRDefault="00A52F6A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</w:tr>
      <w:tr w:rsidR="00EA11FC">
        <w:trPr>
          <w:trHeight w:val="554"/>
        </w:trPr>
        <w:tc>
          <w:tcPr>
            <w:tcW w:w="569" w:type="dxa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2" w:type="dxa"/>
            <w:gridSpan w:val="2"/>
          </w:tcPr>
          <w:p w:rsidR="00EA11FC" w:rsidRDefault="00A52F6A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395"/>
        </w:trPr>
        <w:tc>
          <w:tcPr>
            <w:tcW w:w="10492" w:type="dxa"/>
            <w:gridSpan w:val="5"/>
          </w:tcPr>
          <w:p w:rsidR="00EA11FC" w:rsidRDefault="00A52F6A">
            <w:pPr>
              <w:pStyle w:val="TableParagraph"/>
              <w:spacing w:before="11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A11FC">
        <w:trPr>
          <w:trHeight w:val="1380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Внутреннее строение и функции, 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EA11FC" w:rsidRDefault="00A52F6A">
            <w:pPr>
              <w:pStyle w:val="TableParagraph"/>
              <w:spacing w:line="276" w:lineRule="exact"/>
              <w:ind w:left="107" w:right="370"/>
              <w:rPr>
                <w:sz w:val="24"/>
              </w:rPr>
            </w:pPr>
            <w:r>
              <w:rPr>
                <w:sz w:val="24"/>
              </w:rPr>
              <w:t>важнейших таксономических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 царство – часть органического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Работа с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Парная.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1254"/>
              <w:rPr>
                <w:sz w:val="24"/>
              </w:rPr>
            </w:pPr>
            <w:r>
              <w:rPr>
                <w:sz w:val="24"/>
              </w:rPr>
              <w:t>Работа с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3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Жизненный цикл паразитических 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червей. Тип Круглые черви. </w:t>
            </w:r>
            <w:proofErr w:type="spellStart"/>
            <w:r>
              <w:rPr>
                <w:sz w:val="24"/>
              </w:rPr>
              <w:t>Целомические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червей.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Парная.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4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Тип Кольчатые черви.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Олигохеты,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Полихеты,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пиявки.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Гирудотерапия</w:t>
            </w:r>
            <w:r>
              <w:rPr>
                <w:color w:val="767676"/>
                <w:sz w:val="24"/>
              </w:rPr>
              <w:t>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30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Определение семейства 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Брюхоногие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Двустворчатые).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535"/>
              <w:rPr>
                <w:sz w:val="24"/>
              </w:rPr>
            </w:pPr>
            <w:r>
              <w:rPr>
                <w:sz w:val="24"/>
              </w:rPr>
              <w:t>Виртуальная экскурсия. Работа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252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Тип Членистоногие.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Ароморфозы типа.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 (природная среда).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395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3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EA11FC" w:rsidRDefault="00A52F6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подтипов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A11FC" w:rsidRDefault="00EA11FC">
      <w:pPr>
        <w:rPr>
          <w:sz w:val="24"/>
        </w:rPr>
        <w:sectPr w:rsidR="00EA11FC">
          <w:pgSz w:w="11910" w:h="16840"/>
          <w:pgMar w:top="40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9"/>
        <w:gridCol w:w="4743"/>
        <w:gridCol w:w="4040"/>
        <w:gridCol w:w="991"/>
      </w:tblGrid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Личиночнохордовые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(Оболочники),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Бесчерепные</w:t>
            </w:r>
          </w:p>
        </w:tc>
        <w:tc>
          <w:tcPr>
            <w:tcW w:w="404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97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1056" w:firstLine="60"/>
              <w:rPr>
                <w:sz w:val="24"/>
              </w:rPr>
            </w:pPr>
            <w:r>
              <w:rPr>
                <w:sz w:val="24"/>
              </w:rPr>
              <w:t>Черепные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(Позвоночные).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926"/>
              <w:rPr>
                <w:sz w:val="24"/>
              </w:rPr>
            </w:pPr>
            <w:r>
              <w:rPr>
                <w:sz w:val="24"/>
              </w:rPr>
              <w:t>Презентация. Парная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EA11FC" w:rsidRDefault="00A52F6A">
            <w:pPr>
              <w:pStyle w:val="TableParagraph"/>
              <w:spacing w:line="270" w:lineRule="atLeast"/>
              <w:ind w:left="107" w:right="434"/>
              <w:rPr>
                <w:sz w:val="24"/>
              </w:rPr>
            </w:pPr>
            <w:r>
              <w:rPr>
                <w:sz w:val="24"/>
              </w:rPr>
              <w:t>строения рыбы. Определение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чешуе.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379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300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подтипов,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рыб к водной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рыб.</w:t>
            </w:r>
          </w:p>
        </w:tc>
        <w:tc>
          <w:tcPr>
            <w:tcW w:w="4040" w:type="dxa"/>
          </w:tcPr>
          <w:p w:rsidR="00EA11FC" w:rsidRDefault="00EA11F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EA11FC" w:rsidRDefault="00A52F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(Амфибии). Амфибии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767676"/>
                <w:sz w:val="24"/>
              </w:rPr>
              <w:t>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04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4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829"/>
              <w:rPr>
                <w:sz w:val="24"/>
              </w:rPr>
            </w:pPr>
            <w:r>
              <w:rPr>
                <w:sz w:val="24"/>
              </w:rPr>
              <w:t>Класс Пресмыкающиеся (Рептилии).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color w:val="767676"/>
                <w:sz w:val="24"/>
              </w:rPr>
              <w:t>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1103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69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полѐту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Внешнее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EA11FC" w:rsidRDefault="00A52F6A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Перьевой покров и различные типы перьев.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Работа с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с картой, интернетом.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30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</w:p>
          <w:p w:rsidR="00EA11FC" w:rsidRDefault="00A52F6A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влажным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препаратам).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EA11FC" w:rsidRDefault="00A52F6A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литературой, с картой, интернетом.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827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EA11FC" w:rsidRDefault="00A52F6A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литературой, с картой, интернетом.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91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40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Миграции птиц: причины и значение.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Презентация. Парная.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 Видеофрагменты.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EA11FC" w:rsidRDefault="00A52F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НСО.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51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EA11FC" w:rsidRDefault="00A52F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66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66"/>
        </w:trPr>
        <w:tc>
          <w:tcPr>
            <w:tcW w:w="718" w:type="dxa"/>
            <w:gridSpan w:val="2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EA11FC" w:rsidRDefault="00A52F6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3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4040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63"/>
        </w:trPr>
        <w:tc>
          <w:tcPr>
            <w:tcW w:w="10492" w:type="dxa"/>
            <w:gridSpan w:val="5"/>
          </w:tcPr>
          <w:p w:rsidR="00EA11FC" w:rsidRDefault="00A52F6A">
            <w:pPr>
              <w:pStyle w:val="TableParagraph"/>
              <w:spacing w:before="11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A11FC">
        <w:trPr>
          <w:trHeight w:val="565"/>
        </w:trPr>
        <w:tc>
          <w:tcPr>
            <w:tcW w:w="569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EA11FC" w:rsidRDefault="00A52F6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92" w:type="dxa"/>
            <w:gridSpan w:val="2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A11FC">
        <w:trPr>
          <w:trHeight w:val="563"/>
        </w:trPr>
        <w:tc>
          <w:tcPr>
            <w:tcW w:w="569" w:type="dxa"/>
          </w:tcPr>
          <w:p w:rsidR="00EA11FC" w:rsidRDefault="00A52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92" w:type="dxa"/>
            <w:gridSpan w:val="2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040" w:type="dxa"/>
          </w:tcPr>
          <w:p w:rsidR="00EA11FC" w:rsidRDefault="00A52F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1" w:type="dxa"/>
          </w:tcPr>
          <w:p w:rsidR="00EA11FC" w:rsidRDefault="00EA1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A11FC" w:rsidRDefault="00EA11FC">
      <w:pPr>
        <w:rPr>
          <w:sz w:val="24"/>
        </w:rPr>
        <w:sectPr w:rsidR="00EA11FC">
          <w:pgSz w:w="11910" w:h="16840"/>
          <w:pgMar w:top="400" w:right="300" w:bottom="280" w:left="440" w:header="720" w:footer="720" w:gutter="0"/>
          <w:cols w:space="720"/>
        </w:sectPr>
      </w:pPr>
    </w:p>
    <w:p w:rsidR="00EA11FC" w:rsidRDefault="00A52F6A">
      <w:pPr>
        <w:spacing w:before="65"/>
        <w:ind w:left="395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EA11FC" w:rsidRDefault="00EA11FC">
      <w:pPr>
        <w:pStyle w:val="a3"/>
        <w:spacing w:before="9"/>
        <w:ind w:left="0"/>
        <w:rPr>
          <w:b/>
          <w:sz w:val="23"/>
        </w:rPr>
      </w:pPr>
    </w:p>
    <w:p w:rsidR="00EA11FC" w:rsidRDefault="00A52F6A">
      <w:pPr>
        <w:pStyle w:val="1"/>
        <w:spacing w:line="274" w:lineRule="exact"/>
        <w:jc w:val="left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EA11FC" w:rsidRDefault="00A52F6A">
      <w:pPr>
        <w:pStyle w:val="a5"/>
        <w:numPr>
          <w:ilvl w:val="0"/>
          <w:numId w:val="3"/>
        </w:numPr>
        <w:tabs>
          <w:tab w:val="left" w:pos="874"/>
        </w:tabs>
        <w:ind w:right="308" w:firstLine="0"/>
        <w:rPr>
          <w:sz w:val="24"/>
        </w:rPr>
      </w:pPr>
      <w:r>
        <w:rPr>
          <w:sz w:val="24"/>
        </w:rPr>
        <w:t xml:space="preserve">Захаров В., Мамонтов С.,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В..</w:t>
      </w:r>
      <w:proofErr w:type="gramEnd"/>
      <w:r>
        <w:rPr>
          <w:sz w:val="24"/>
        </w:rPr>
        <w:t xml:space="preserve"> Биология. Общие закономерности. — М.: Школа-пресс,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1996.—</w:t>
      </w:r>
      <w:proofErr w:type="gramEnd"/>
      <w:r>
        <w:rPr>
          <w:sz w:val="24"/>
        </w:rPr>
        <w:t xml:space="preserve"> 120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A11FC" w:rsidRDefault="00A52F6A">
      <w:pPr>
        <w:pStyle w:val="a5"/>
        <w:numPr>
          <w:ilvl w:val="0"/>
          <w:numId w:val="3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Реймерс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«Популярный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proofErr w:type="gramStart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</w:p>
    <w:p w:rsidR="00EA11FC" w:rsidRDefault="00A52F6A">
      <w:pPr>
        <w:pStyle w:val="a5"/>
        <w:numPr>
          <w:ilvl w:val="0"/>
          <w:numId w:val="2"/>
        </w:numPr>
        <w:tabs>
          <w:tab w:val="left" w:pos="874"/>
        </w:tabs>
        <w:ind w:hanging="182"/>
        <w:rPr>
          <w:sz w:val="24"/>
        </w:rPr>
      </w:pP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иология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Экспериментальный учебник,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Беркинблит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М.Б.,</w:t>
      </w:r>
      <w:r>
        <w:rPr>
          <w:spacing w:val="-7"/>
          <w:sz w:val="24"/>
        </w:rPr>
        <w:t xml:space="preserve"> </w:t>
      </w:r>
      <w:r>
        <w:rPr>
          <w:sz w:val="24"/>
        </w:rPr>
        <w:t>Чуб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EA11FC" w:rsidRDefault="00A52F6A">
      <w:pPr>
        <w:pStyle w:val="a5"/>
        <w:numPr>
          <w:ilvl w:val="0"/>
          <w:numId w:val="2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Грин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Стаут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У.,</w:t>
      </w:r>
      <w:r>
        <w:rPr>
          <w:spacing w:val="-1"/>
          <w:sz w:val="24"/>
        </w:rPr>
        <w:t xml:space="preserve"> </w:t>
      </w:r>
      <w:r>
        <w:rPr>
          <w:sz w:val="24"/>
        </w:rPr>
        <w:t>Тейлор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EA11FC" w:rsidRDefault="00A52F6A">
      <w:pPr>
        <w:pStyle w:val="a5"/>
        <w:numPr>
          <w:ilvl w:val="0"/>
          <w:numId w:val="2"/>
        </w:numPr>
        <w:tabs>
          <w:tab w:val="left" w:pos="993"/>
        </w:tabs>
        <w:ind w:left="992" w:hanging="301"/>
        <w:rPr>
          <w:sz w:val="24"/>
        </w:rPr>
      </w:pPr>
      <w:r>
        <w:rPr>
          <w:sz w:val="24"/>
        </w:rPr>
        <w:t>Ляхов</w:t>
      </w:r>
      <w:r>
        <w:rPr>
          <w:spacing w:val="-2"/>
          <w:sz w:val="24"/>
        </w:rPr>
        <w:t xml:space="preserve"> </w:t>
      </w:r>
      <w:r>
        <w:rPr>
          <w:sz w:val="24"/>
        </w:rPr>
        <w:t>П.Р.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Энциклопедия </w:t>
      </w:r>
      <w:proofErr w:type="gramStart"/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 .Биология»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АСТ»2002</w:t>
      </w:r>
    </w:p>
    <w:p w:rsidR="00EA11FC" w:rsidRDefault="00A52F6A">
      <w:pPr>
        <w:pStyle w:val="a5"/>
        <w:numPr>
          <w:ilvl w:val="0"/>
          <w:numId w:val="2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Ляхов</w:t>
      </w:r>
      <w:r>
        <w:rPr>
          <w:spacing w:val="-2"/>
          <w:sz w:val="24"/>
        </w:rPr>
        <w:t xml:space="preserve"> </w:t>
      </w:r>
      <w:r>
        <w:rPr>
          <w:sz w:val="24"/>
        </w:rPr>
        <w:t>П.Р.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Животные.»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АСТ»2002</w:t>
      </w:r>
    </w:p>
    <w:p w:rsidR="00EA11FC" w:rsidRDefault="00A52F6A">
      <w:pPr>
        <w:pStyle w:val="a5"/>
        <w:numPr>
          <w:ilvl w:val="0"/>
          <w:numId w:val="2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Слюсарев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1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Биология., К.: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415 с.</w:t>
      </w:r>
    </w:p>
    <w:p w:rsidR="00EA11FC" w:rsidRDefault="005C08CD">
      <w:pPr>
        <w:pStyle w:val="a5"/>
        <w:numPr>
          <w:ilvl w:val="0"/>
          <w:numId w:val="2"/>
        </w:numPr>
        <w:tabs>
          <w:tab w:val="left" w:pos="934"/>
        </w:tabs>
        <w:ind w:left="692" w:right="626" w:firstLine="0"/>
        <w:rPr>
          <w:sz w:val="24"/>
        </w:rPr>
      </w:pPr>
      <w:hyperlink r:id="rId6">
        <w:r w:rsidR="00A52F6A">
          <w:rPr>
            <w:spacing w:val="-1"/>
            <w:sz w:val="24"/>
          </w:rPr>
          <w:t>http://nashol.com/2016120592024/biologiya-7-klass-bavtuto-g-a-eremin-v-m-lemeza-n-a-lisov-n-d-</w:t>
        </w:r>
      </w:hyperlink>
      <w:r w:rsidR="00A52F6A">
        <w:rPr>
          <w:sz w:val="24"/>
        </w:rPr>
        <w:t xml:space="preserve"> </w:t>
      </w:r>
      <w:hyperlink r:id="rId7">
        <w:r w:rsidR="00A52F6A">
          <w:rPr>
            <w:sz w:val="24"/>
          </w:rPr>
          <w:t xml:space="preserve">1998.html </w:t>
        </w:r>
      </w:hyperlink>
      <w:r w:rsidR="00A52F6A">
        <w:rPr>
          <w:sz w:val="24"/>
        </w:rPr>
        <w:t>(дата</w:t>
      </w:r>
      <w:r w:rsidR="00A52F6A">
        <w:rPr>
          <w:spacing w:val="-1"/>
          <w:sz w:val="24"/>
        </w:rPr>
        <w:t xml:space="preserve"> </w:t>
      </w:r>
      <w:r w:rsidR="00A52F6A">
        <w:rPr>
          <w:sz w:val="24"/>
        </w:rPr>
        <w:t>обращения 19.11.2017)</w:t>
      </w:r>
    </w:p>
    <w:p w:rsidR="00EA11FC" w:rsidRDefault="005C08CD">
      <w:pPr>
        <w:pStyle w:val="a5"/>
        <w:numPr>
          <w:ilvl w:val="0"/>
          <w:numId w:val="2"/>
        </w:numPr>
        <w:tabs>
          <w:tab w:val="left" w:pos="934"/>
        </w:tabs>
        <w:ind w:left="692" w:right="445" w:firstLine="0"/>
        <w:rPr>
          <w:sz w:val="24"/>
        </w:rPr>
      </w:pPr>
      <w:hyperlink r:id="rId8">
        <w:r w:rsidR="00A52F6A">
          <w:rPr>
            <w:sz w:val="24"/>
          </w:rPr>
          <w:t>http://nashol.com/2016082190575/biologiya-7-klass-vahrushev-a-a-burskii-o-v-rautian-a-s-2015.html</w:t>
        </w:r>
      </w:hyperlink>
      <w:r w:rsidR="00A52F6A">
        <w:rPr>
          <w:spacing w:val="-57"/>
          <w:sz w:val="24"/>
        </w:rPr>
        <w:t xml:space="preserve"> </w:t>
      </w:r>
      <w:r w:rsidR="00A52F6A">
        <w:rPr>
          <w:sz w:val="24"/>
        </w:rPr>
        <w:t>(дата</w:t>
      </w:r>
      <w:r w:rsidR="00A52F6A">
        <w:rPr>
          <w:spacing w:val="-2"/>
          <w:sz w:val="24"/>
        </w:rPr>
        <w:t xml:space="preserve"> </w:t>
      </w:r>
      <w:r w:rsidR="00A52F6A">
        <w:rPr>
          <w:sz w:val="24"/>
        </w:rPr>
        <w:t>обращения)</w:t>
      </w:r>
    </w:p>
    <w:p w:rsidR="00EA11FC" w:rsidRDefault="005C08CD">
      <w:pPr>
        <w:pStyle w:val="a5"/>
        <w:numPr>
          <w:ilvl w:val="0"/>
          <w:numId w:val="2"/>
        </w:numPr>
        <w:tabs>
          <w:tab w:val="left" w:pos="934"/>
        </w:tabs>
        <w:ind w:left="933" w:hanging="242"/>
        <w:rPr>
          <w:sz w:val="24"/>
        </w:rPr>
      </w:pPr>
      <w:hyperlink r:id="rId9">
        <w:r w:rsidR="00A52F6A">
          <w:rPr>
            <w:sz w:val="24"/>
          </w:rPr>
          <w:t>http://nashol.com/2016052589457/biologiya-7-klass-sobol-v-i-2015.html</w:t>
        </w:r>
        <w:r w:rsidR="00A52F6A">
          <w:rPr>
            <w:spacing w:val="-4"/>
            <w:sz w:val="24"/>
          </w:rPr>
          <w:t xml:space="preserve"> </w:t>
        </w:r>
      </w:hyperlink>
      <w:r w:rsidR="00A52F6A">
        <w:rPr>
          <w:sz w:val="24"/>
        </w:rPr>
        <w:t>(дата</w:t>
      </w:r>
      <w:r w:rsidR="00A52F6A">
        <w:rPr>
          <w:spacing w:val="-4"/>
          <w:sz w:val="24"/>
        </w:rPr>
        <w:t xml:space="preserve"> </w:t>
      </w:r>
      <w:r w:rsidR="00A52F6A">
        <w:rPr>
          <w:sz w:val="24"/>
        </w:rPr>
        <w:t>обращения</w:t>
      </w:r>
      <w:r w:rsidR="00A52F6A">
        <w:rPr>
          <w:spacing w:val="-3"/>
          <w:sz w:val="24"/>
        </w:rPr>
        <w:t xml:space="preserve"> </w:t>
      </w:r>
      <w:r w:rsidR="00A52F6A">
        <w:rPr>
          <w:sz w:val="24"/>
        </w:rPr>
        <w:t>19.11.2017)</w:t>
      </w:r>
    </w:p>
    <w:p w:rsidR="00EA11FC" w:rsidRDefault="00EA11FC">
      <w:pPr>
        <w:pStyle w:val="a3"/>
        <w:spacing w:before="3"/>
        <w:ind w:left="0"/>
      </w:pPr>
    </w:p>
    <w:p w:rsidR="00EA11FC" w:rsidRDefault="00A52F6A">
      <w:pPr>
        <w:pStyle w:val="1"/>
        <w:spacing w:before="1" w:line="274" w:lineRule="exact"/>
        <w:jc w:val="left"/>
      </w:pPr>
      <w:r>
        <w:t>Для</w:t>
      </w:r>
      <w:r>
        <w:rPr>
          <w:spacing w:val="-1"/>
        </w:rPr>
        <w:t xml:space="preserve"> </w:t>
      </w:r>
      <w:r>
        <w:t>учителя:</w:t>
      </w:r>
    </w:p>
    <w:p w:rsidR="00EA11FC" w:rsidRDefault="00A52F6A">
      <w:pPr>
        <w:pStyle w:val="a3"/>
        <w:ind w:right="701"/>
      </w:pPr>
      <w:r>
        <w:t>1.Н. М. Клюшникова</w:t>
      </w:r>
      <w:r>
        <w:rPr>
          <w:spacing w:val="1"/>
        </w:rPr>
        <w:t xml:space="preserve"> </w:t>
      </w:r>
      <w:r>
        <w:t>«Внеклассная работа по географии, - «Корифей», Волгоград, 2000.</w:t>
      </w:r>
      <w:r>
        <w:rPr>
          <w:spacing w:val="-57"/>
        </w:rPr>
        <w:t xml:space="preserve"> </w:t>
      </w:r>
      <w:r>
        <w:t>2.А.Ю.</w:t>
      </w:r>
      <w:r>
        <w:rPr>
          <w:spacing w:val="-3"/>
        </w:rPr>
        <w:t xml:space="preserve"> </w:t>
      </w:r>
      <w:proofErr w:type="spellStart"/>
      <w:r>
        <w:t>Ионцева</w:t>
      </w:r>
      <w:proofErr w:type="spellEnd"/>
      <w:r>
        <w:t>,</w:t>
      </w:r>
      <w:r>
        <w:rPr>
          <w:spacing w:val="-1"/>
        </w:rPr>
        <w:t xml:space="preserve"> </w:t>
      </w:r>
      <w:r>
        <w:t>А.В.</w:t>
      </w:r>
      <w:r>
        <w:rPr>
          <w:spacing w:val="-1"/>
        </w:rPr>
        <w:t xml:space="preserve"> </w:t>
      </w:r>
      <w:proofErr w:type="spellStart"/>
      <w:r>
        <w:t>Торгалов</w:t>
      </w:r>
      <w:proofErr w:type="spellEnd"/>
      <w:r>
        <w:rPr>
          <w:spacing w:val="2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схемах и</w:t>
      </w:r>
      <w:r>
        <w:rPr>
          <w:spacing w:val="-1"/>
        </w:rPr>
        <w:t xml:space="preserve"> </w:t>
      </w:r>
      <w:r>
        <w:t>таблицах»,</w:t>
      </w:r>
      <w:r>
        <w:rPr>
          <w:spacing w:val="-1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2013.</w:t>
      </w:r>
    </w:p>
    <w:p w:rsidR="00EA11FC" w:rsidRDefault="00A52F6A">
      <w:pPr>
        <w:pStyle w:val="a5"/>
        <w:numPr>
          <w:ilvl w:val="0"/>
          <w:numId w:val="1"/>
        </w:numPr>
        <w:tabs>
          <w:tab w:val="left" w:pos="874"/>
        </w:tabs>
        <w:ind w:hanging="182"/>
        <w:rPr>
          <w:sz w:val="24"/>
        </w:rPr>
      </w:pPr>
      <w:r>
        <w:rPr>
          <w:sz w:val="24"/>
        </w:rPr>
        <w:t>Борщевская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Гричик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Мицкевич</w:t>
      </w:r>
      <w:r>
        <w:rPr>
          <w:spacing w:val="-4"/>
          <w:sz w:val="24"/>
        </w:rPr>
        <w:t xml:space="preserve"> </w:t>
      </w:r>
      <w:r>
        <w:rPr>
          <w:sz w:val="24"/>
        </w:rPr>
        <w:t>Л.С.,</w:t>
      </w:r>
      <w:r>
        <w:rPr>
          <w:spacing w:val="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6-9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EA11FC" w:rsidRDefault="00A52F6A">
      <w:pPr>
        <w:pStyle w:val="a5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Мамонтов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С.Г.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EA11FC" w:rsidRDefault="00A52F6A">
      <w:pPr>
        <w:pStyle w:val="a3"/>
      </w:pPr>
      <w:r>
        <w:t>—</w:t>
      </w:r>
      <w:r>
        <w:rPr>
          <w:spacing w:val="-1"/>
        </w:rPr>
        <w:t xml:space="preserve"> </w:t>
      </w:r>
      <w:r>
        <w:t>478 с.</w:t>
      </w:r>
    </w:p>
    <w:p w:rsidR="00EA11FC" w:rsidRDefault="00A52F6A">
      <w:pPr>
        <w:pStyle w:val="a5"/>
        <w:numPr>
          <w:ilvl w:val="0"/>
          <w:numId w:val="1"/>
        </w:numPr>
        <w:tabs>
          <w:tab w:val="left" w:pos="874"/>
        </w:tabs>
        <w:ind w:hanging="182"/>
        <w:rPr>
          <w:sz w:val="24"/>
        </w:rPr>
      </w:pP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Ерхова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EA11FC" w:rsidRDefault="00A52F6A">
      <w:pPr>
        <w:pStyle w:val="1"/>
        <w:spacing w:before="2" w:line="274" w:lineRule="exact"/>
        <w:jc w:val="left"/>
      </w:pPr>
      <w:r>
        <w:t>Сайты:</w:t>
      </w:r>
    </w:p>
    <w:p w:rsidR="00EA11FC" w:rsidRDefault="00A52F6A">
      <w:pPr>
        <w:pStyle w:val="a5"/>
        <w:numPr>
          <w:ilvl w:val="1"/>
          <w:numId w:val="1"/>
        </w:numPr>
        <w:tabs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дикой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5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www.wwf.ru</w:t>
        </w:r>
      </w:hyperlink>
    </w:p>
    <w:p w:rsidR="00EA11FC" w:rsidRDefault="00A52F6A">
      <w:pPr>
        <w:pStyle w:val="a5"/>
        <w:numPr>
          <w:ilvl w:val="1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7"/>
          <w:sz w:val="24"/>
        </w:rPr>
        <w:t xml:space="preserve"> </w:t>
      </w:r>
      <w:r>
        <w:rPr>
          <w:sz w:val="24"/>
        </w:rPr>
        <w:t>priroda.ru</w:t>
      </w:r>
    </w:p>
    <w:p w:rsidR="00EA11FC" w:rsidRDefault="00A52F6A">
      <w:pPr>
        <w:pStyle w:val="a5"/>
        <w:numPr>
          <w:ilvl w:val="1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«Сохраним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природу»</w:t>
      </w:r>
      <w:r>
        <w:rPr>
          <w:spacing w:val="-6"/>
          <w:sz w:val="24"/>
        </w:rPr>
        <w:t xml:space="preserve"> </w:t>
      </w:r>
      <w:hyperlink r:id="rId11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ecocoop.ru</w:t>
      </w:r>
    </w:p>
    <w:p w:rsidR="00EA11FC" w:rsidRDefault="00EA11FC">
      <w:pPr>
        <w:pStyle w:val="a3"/>
        <w:spacing w:before="5"/>
        <w:ind w:left="0"/>
      </w:pPr>
    </w:p>
    <w:p w:rsidR="00EA11FC" w:rsidRDefault="00A52F6A">
      <w:pPr>
        <w:pStyle w:val="1"/>
        <w:spacing w:line="274" w:lineRule="exact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:rsidR="00EA11FC" w:rsidRDefault="00A52F6A">
      <w:pPr>
        <w:pStyle w:val="a5"/>
        <w:numPr>
          <w:ilvl w:val="0"/>
          <w:numId w:val="9"/>
        </w:numPr>
        <w:tabs>
          <w:tab w:val="left" w:pos="832"/>
        </w:tabs>
        <w:spacing w:line="274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пособий.</w:t>
      </w:r>
    </w:p>
    <w:sectPr w:rsidR="00EA11FC">
      <w:pgSz w:w="11910" w:h="16840"/>
      <w:pgMar w:top="3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0FA"/>
    <w:multiLevelType w:val="hybridMultilevel"/>
    <w:tmpl w:val="8AFC8382"/>
    <w:lvl w:ilvl="0" w:tplc="85B60E72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CC0EE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2" w:tplc="25FEF00E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DA604E94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F05695CE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6FBC0B7A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B7F6D3DC">
      <w:numFmt w:val="bullet"/>
      <w:lvlText w:val="•"/>
      <w:lvlJc w:val="left"/>
      <w:pPr>
        <w:ind w:left="7035" w:hanging="140"/>
      </w:pPr>
      <w:rPr>
        <w:rFonts w:hint="default"/>
        <w:lang w:val="ru-RU" w:eastAsia="en-US" w:bidi="ar-SA"/>
      </w:rPr>
    </w:lvl>
    <w:lvl w:ilvl="7" w:tplc="1B862256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9CAA9C90">
      <w:numFmt w:val="bullet"/>
      <w:lvlText w:val="•"/>
      <w:lvlJc w:val="left"/>
      <w:pPr>
        <w:ind w:left="91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F972476"/>
    <w:multiLevelType w:val="hybridMultilevel"/>
    <w:tmpl w:val="1152F75C"/>
    <w:lvl w:ilvl="0" w:tplc="3E9C7926">
      <w:start w:val="2"/>
      <w:numFmt w:val="decimal"/>
      <w:lvlText w:val="%1."/>
      <w:lvlJc w:val="left"/>
      <w:pPr>
        <w:ind w:left="8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CE313E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2" w:tplc="91BA2C8A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158C2482">
      <w:numFmt w:val="bullet"/>
      <w:lvlText w:val="•"/>
      <w:lvlJc w:val="left"/>
      <w:pPr>
        <w:ind w:left="3965" w:hanging="181"/>
      </w:pPr>
      <w:rPr>
        <w:rFonts w:hint="default"/>
        <w:lang w:val="ru-RU" w:eastAsia="en-US" w:bidi="ar-SA"/>
      </w:rPr>
    </w:lvl>
    <w:lvl w:ilvl="4" w:tplc="DD66415A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7D6E825C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7318D5B2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9592A44C">
      <w:numFmt w:val="bullet"/>
      <w:lvlText w:val="•"/>
      <w:lvlJc w:val="left"/>
      <w:pPr>
        <w:ind w:left="8080" w:hanging="181"/>
      </w:pPr>
      <w:rPr>
        <w:rFonts w:hint="default"/>
        <w:lang w:val="ru-RU" w:eastAsia="en-US" w:bidi="ar-SA"/>
      </w:rPr>
    </w:lvl>
    <w:lvl w:ilvl="8" w:tplc="69CACD24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10C74CE"/>
    <w:multiLevelType w:val="hybridMultilevel"/>
    <w:tmpl w:val="9E3E1822"/>
    <w:lvl w:ilvl="0" w:tplc="4DBC7852">
      <w:numFmt w:val="bullet"/>
      <w:lvlText w:val=""/>
      <w:lvlJc w:val="left"/>
      <w:pPr>
        <w:ind w:left="14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603B54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2" w:tplc="92EAB156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3" w:tplc="CA2EF262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4" w:tplc="372E51C4">
      <w:numFmt w:val="bullet"/>
      <w:lvlText w:val="•"/>
      <w:lvlJc w:val="left"/>
      <w:pPr>
        <w:ind w:left="5318" w:hanging="348"/>
      </w:pPr>
      <w:rPr>
        <w:rFonts w:hint="default"/>
        <w:lang w:val="ru-RU" w:eastAsia="en-US" w:bidi="ar-SA"/>
      </w:rPr>
    </w:lvl>
    <w:lvl w:ilvl="5" w:tplc="554A777A">
      <w:numFmt w:val="bullet"/>
      <w:lvlText w:val="•"/>
      <w:lvlJc w:val="left"/>
      <w:pPr>
        <w:ind w:left="6293" w:hanging="348"/>
      </w:pPr>
      <w:rPr>
        <w:rFonts w:hint="default"/>
        <w:lang w:val="ru-RU" w:eastAsia="en-US" w:bidi="ar-SA"/>
      </w:rPr>
    </w:lvl>
    <w:lvl w:ilvl="6" w:tplc="E48EC146">
      <w:numFmt w:val="bullet"/>
      <w:lvlText w:val="•"/>
      <w:lvlJc w:val="left"/>
      <w:pPr>
        <w:ind w:left="7267" w:hanging="348"/>
      </w:pPr>
      <w:rPr>
        <w:rFonts w:hint="default"/>
        <w:lang w:val="ru-RU" w:eastAsia="en-US" w:bidi="ar-SA"/>
      </w:rPr>
    </w:lvl>
    <w:lvl w:ilvl="7" w:tplc="0AA4B1DA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  <w:lvl w:ilvl="8" w:tplc="A796B178">
      <w:numFmt w:val="bullet"/>
      <w:lvlText w:val="•"/>
      <w:lvlJc w:val="left"/>
      <w:pPr>
        <w:ind w:left="921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4B53A70"/>
    <w:multiLevelType w:val="hybridMultilevel"/>
    <w:tmpl w:val="319A3B10"/>
    <w:lvl w:ilvl="0" w:tplc="32B4935C">
      <w:numFmt w:val="bullet"/>
      <w:lvlText w:val="•"/>
      <w:lvlJc w:val="left"/>
      <w:pPr>
        <w:ind w:left="6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C278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2" w:tplc="E6DE9972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3" w:tplc="3A38D77E">
      <w:numFmt w:val="bullet"/>
      <w:lvlText w:val="•"/>
      <w:lvlJc w:val="left"/>
      <w:pPr>
        <w:ind w:left="3839" w:hanging="144"/>
      </w:pPr>
      <w:rPr>
        <w:rFonts w:hint="default"/>
        <w:lang w:val="ru-RU" w:eastAsia="en-US" w:bidi="ar-SA"/>
      </w:rPr>
    </w:lvl>
    <w:lvl w:ilvl="4" w:tplc="BA5E2790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5" w:tplc="310871F8">
      <w:numFmt w:val="bullet"/>
      <w:lvlText w:val="•"/>
      <w:lvlJc w:val="left"/>
      <w:pPr>
        <w:ind w:left="5933" w:hanging="144"/>
      </w:pPr>
      <w:rPr>
        <w:rFonts w:hint="default"/>
        <w:lang w:val="ru-RU" w:eastAsia="en-US" w:bidi="ar-SA"/>
      </w:rPr>
    </w:lvl>
    <w:lvl w:ilvl="6" w:tplc="BF2EB7B0">
      <w:numFmt w:val="bullet"/>
      <w:lvlText w:val="•"/>
      <w:lvlJc w:val="left"/>
      <w:pPr>
        <w:ind w:left="6979" w:hanging="144"/>
      </w:pPr>
      <w:rPr>
        <w:rFonts w:hint="default"/>
        <w:lang w:val="ru-RU" w:eastAsia="en-US" w:bidi="ar-SA"/>
      </w:rPr>
    </w:lvl>
    <w:lvl w:ilvl="7" w:tplc="77EAC540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8" w:tplc="D6E0E15C">
      <w:numFmt w:val="bullet"/>
      <w:lvlText w:val="•"/>
      <w:lvlJc w:val="left"/>
      <w:pPr>
        <w:ind w:left="907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D134E0A"/>
    <w:multiLevelType w:val="hybridMultilevel"/>
    <w:tmpl w:val="34E0C868"/>
    <w:lvl w:ilvl="0" w:tplc="BAB2BA82">
      <w:start w:val="1"/>
      <w:numFmt w:val="decimal"/>
      <w:lvlText w:val="%1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32243E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2" w:tplc="E7D215DA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3" w:tplc="D3E8104E">
      <w:numFmt w:val="bullet"/>
      <w:lvlText w:val="•"/>
      <w:lvlJc w:val="left"/>
      <w:pPr>
        <w:ind w:left="3839" w:hanging="181"/>
      </w:pPr>
      <w:rPr>
        <w:rFonts w:hint="default"/>
        <w:lang w:val="ru-RU" w:eastAsia="en-US" w:bidi="ar-SA"/>
      </w:rPr>
    </w:lvl>
    <w:lvl w:ilvl="4" w:tplc="D2DCBE5C"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5" w:tplc="81006584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F4505624">
      <w:numFmt w:val="bullet"/>
      <w:lvlText w:val="•"/>
      <w:lvlJc w:val="left"/>
      <w:pPr>
        <w:ind w:left="6979" w:hanging="181"/>
      </w:pPr>
      <w:rPr>
        <w:rFonts w:hint="default"/>
        <w:lang w:val="ru-RU" w:eastAsia="en-US" w:bidi="ar-SA"/>
      </w:rPr>
    </w:lvl>
    <w:lvl w:ilvl="7" w:tplc="2A56ACAE">
      <w:numFmt w:val="bullet"/>
      <w:lvlText w:val="•"/>
      <w:lvlJc w:val="left"/>
      <w:pPr>
        <w:ind w:left="8026" w:hanging="181"/>
      </w:pPr>
      <w:rPr>
        <w:rFonts w:hint="default"/>
        <w:lang w:val="ru-RU" w:eastAsia="en-US" w:bidi="ar-SA"/>
      </w:rPr>
    </w:lvl>
    <w:lvl w:ilvl="8" w:tplc="1D0E1F48">
      <w:numFmt w:val="bullet"/>
      <w:lvlText w:val="•"/>
      <w:lvlJc w:val="left"/>
      <w:pPr>
        <w:ind w:left="907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C356268"/>
    <w:multiLevelType w:val="hybridMultilevel"/>
    <w:tmpl w:val="EDDEF76C"/>
    <w:lvl w:ilvl="0" w:tplc="774AEA72">
      <w:start w:val="4"/>
      <w:numFmt w:val="decimal"/>
      <w:lvlText w:val="%1."/>
      <w:lvlJc w:val="left"/>
      <w:pPr>
        <w:ind w:left="1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F9E1D2C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2" w:tplc="83E43066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3" w:tplc="0CA6822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4" w:tplc="6EBA3258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E8BE528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E5988EA0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0FBAC17E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8EAE3026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018354B"/>
    <w:multiLevelType w:val="hybridMultilevel"/>
    <w:tmpl w:val="85E4F4D6"/>
    <w:lvl w:ilvl="0" w:tplc="4F3E4CC8">
      <w:numFmt w:val="bullet"/>
      <w:lvlText w:val="-"/>
      <w:lvlJc w:val="left"/>
      <w:pPr>
        <w:ind w:left="6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2DFFA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2" w:tplc="0686A2D4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42BCB006">
      <w:numFmt w:val="bullet"/>
      <w:lvlText w:val="•"/>
      <w:lvlJc w:val="left"/>
      <w:pPr>
        <w:ind w:left="3839" w:hanging="142"/>
      </w:pPr>
      <w:rPr>
        <w:rFonts w:hint="default"/>
        <w:lang w:val="ru-RU" w:eastAsia="en-US" w:bidi="ar-SA"/>
      </w:rPr>
    </w:lvl>
    <w:lvl w:ilvl="4" w:tplc="6CA6A05A"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5" w:tplc="4294BB4C">
      <w:numFmt w:val="bullet"/>
      <w:lvlText w:val="•"/>
      <w:lvlJc w:val="left"/>
      <w:pPr>
        <w:ind w:left="5933" w:hanging="142"/>
      </w:pPr>
      <w:rPr>
        <w:rFonts w:hint="default"/>
        <w:lang w:val="ru-RU" w:eastAsia="en-US" w:bidi="ar-SA"/>
      </w:rPr>
    </w:lvl>
    <w:lvl w:ilvl="6" w:tplc="F97C8E9E">
      <w:numFmt w:val="bullet"/>
      <w:lvlText w:val="•"/>
      <w:lvlJc w:val="left"/>
      <w:pPr>
        <w:ind w:left="6979" w:hanging="142"/>
      </w:pPr>
      <w:rPr>
        <w:rFonts w:hint="default"/>
        <w:lang w:val="ru-RU" w:eastAsia="en-US" w:bidi="ar-SA"/>
      </w:rPr>
    </w:lvl>
    <w:lvl w:ilvl="7" w:tplc="E1760208">
      <w:numFmt w:val="bullet"/>
      <w:lvlText w:val="•"/>
      <w:lvlJc w:val="left"/>
      <w:pPr>
        <w:ind w:left="8026" w:hanging="142"/>
      </w:pPr>
      <w:rPr>
        <w:rFonts w:hint="default"/>
        <w:lang w:val="ru-RU" w:eastAsia="en-US" w:bidi="ar-SA"/>
      </w:rPr>
    </w:lvl>
    <w:lvl w:ilvl="8" w:tplc="5380F006">
      <w:numFmt w:val="bullet"/>
      <w:lvlText w:val="•"/>
      <w:lvlJc w:val="left"/>
      <w:pPr>
        <w:ind w:left="9073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638B0FD6"/>
    <w:multiLevelType w:val="hybridMultilevel"/>
    <w:tmpl w:val="5E1A60AE"/>
    <w:lvl w:ilvl="0" w:tplc="79D8C006">
      <w:numFmt w:val="bullet"/>
      <w:lvlText w:val="–"/>
      <w:lvlJc w:val="left"/>
      <w:pPr>
        <w:ind w:left="692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2BACC">
      <w:start w:val="1"/>
      <w:numFmt w:val="decimal"/>
      <w:lvlText w:val="%2."/>
      <w:lvlJc w:val="left"/>
      <w:pPr>
        <w:ind w:left="1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98E1A6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3" w:tplc="2AD2369E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4" w:tplc="B1324004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5" w:tplc="52AABF92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E33AA67C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 w:tplc="65B8A648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8" w:tplc="A55A0416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92753E4"/>
    <w:multiLevelType w:val="hybridMultilevel"/>
    <w:tmpl w:val="1764CA90"/>
    <w:lvl w:ilvl="0" w:tplc="6E6EE874">
      <w:start w:val="3"/>
      <w:numFmt w:val="decimal"/>
      <w:lvlText w:val="%1."/>
      <w:lvlJc w:val="left"/>
      <w:pPr>
        <w:ind w:left="8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6E4BDE">
      <w:numFmt w:val="bullet"/>
      <w:lvlText w:val="-"/>
      <w:lvlJc w:val="left"/>
      <w:pPr>
        <w:ind w:left="1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BCC00C">
      <w:numFmt w:val="bullet"/>
      <w:lvlText w:val="•"/>
      <w:lvlJc w:val="left"/>
      <w:pPr>
        <w:ind w:left="2307" w:hanging="140"/>
      </w:pPr>
      <w:rPr>
        <w:rFonts w:hint="default"/>
        <w:lang w:val="ru-RU" w:eastAsia="en-US" w:bidi="ar-SA"/>
      </w:rPr>
    </w:lvl>
    <w:lvl w:ilvl="3" w:tplc="1D6887FC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702E311C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6BE6CC0A">
      <w:numFmt w:val="bullet"/>
      <w:lvlText w:val="•"/>
      <w:lvlJc w:val="left"/>
      <w:pPr>
        <w:ind w:left="5629" w:hanging="140"/>
      </w:pPr>
      <w:rPr>
        <w:rFonts w:hint="default"/>
        <w:lang w:val="ru-RU" w:eastAsia="en-US" w:bidi="ar-SA"/>
      </w:rPr>
    </w:lvl>
    <w:lvl w:ilvl="6" w:tplc="5A1C60DA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7" w:tplc="EB8E3490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  <w:lvl w:ilvl="8" w:tplc="F962E53E">
      <w:numFmt w:val="bullet"/>
      <w:lvlText w:val="•"/>
      <w:lvlJc w:val="left"/>
      <w:pPr>
        <w:ind w:left="8951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FC"/>
    <w:rsid w:val="00036C77"/>
    <w:rsid w:val="005C08CD"/>
    <w:rsid w:val="0087733F"/>
    <w:rsid w:val="00A52F6A"/>
    <w:rsid w:val="00C11C00"/>
    <w:rsid w:val="00EA11FC"/>
    <w:rsid w:val="00E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46F6-99BE-4F4E-8BBE-4AB32D1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6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11" w:right="224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69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ol.com/2016082190575/biologiya-7-klass-vahrushev-a-a-burskii-o-v-rautian-a-s-20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shol.com/2016120592024/biologiya-7-klass-bavtuto-g-a-eremin-v-m-lemeza-n-a-lisov-n-d-199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ol.com/2016120592024/biologiya-7-klass-bavtuto-g-a-eremin-v-m-lemeza-n-a-lisov-n-d-1998.html" TargetMode="External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ol.com/2016052589457/biologiya-7-klass-sobol-v-i-2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alina0.a.w@gmail.com</cp:lastModifiedBy>
  <cp:revision>3</cp:revision>
  <dcterms:created xsi:type="dcterms:W3CDTF">2024-04-14T20:11:00Z</dcterms:created>
  <dcterms:modified xsi:type="dcterms:W3CDTF">2024-08-11T22:20:00Z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2024-04-12T00:00:00Z</vt:filetime>
  </property>
</Properties>
</file>